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EC" w:rsidRPr="00804C10" w:rsidRDefault="00602BEC" w:rsidP="00091AAD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П</w:t>
      </w:r>
      <w:r w:rsidR="001D0E71">
        <w:rPr>
          <w:b/>
          <w:bCs/>
          <w:lang w:val="uk-UA"/>
        </w:rPr>
        <w:t>РОТОКОЛ № 1</w:t>
      </w:r>
      <w:r w:rsidR="0054799B">
        <w:rPr>
          <w:b/>
          <w:bCs/>
          <w:lang w:val="uk-UA"/>
        </w:rPr>
        <w:t>4</w:t>
      </w:r>
    </w:p>
    <w:p w:rsidR="00602BEC" w:rsidRPr="00804C10" w:rsidRDefault="00602BEC" w:rsidP="00091AAD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засідання Комісії з питань вищого корпусу державної служби</w:t>
      </w:r>
    </w:p>
    <w:p w:rsidR="00602BEC" w:rsidRDefault="00602BEC" w:rsidP="00091AAD">
      <w:pPr>
        <w:rPr>
          <w:lang w:val="uk-UA"/>
        </w:rPr>
      </w:pPr>
    </w:p>
    <w:p w:rsidR="00602BEC" w:rsidRPr="00804C10" w:rsidRDefault="0054799B" w:rsidP="00091AAD">
      <w:pPr>
        <w:ind w:left="5760"/>
        <w:jc w:val="both"/>
        <w:rPr>
          <w:lang w:val="uk-UA"/>
        </w:rPr>
      </w:pPr>
      <w:r>
        <w:rPr>
          <w:lang w:val="uk-UA"/>
        </w:rPr>
        <w:t>25 вересня</w:t>
      </w:r>
      <w:r w:rsidR="008A4469" w:rsidRPr="00804C10">
        <w:rPr>
          <w:lang w:val="uk-UA"/>
        </w:rPr>
        <w:t xml:space="preserve"> </w:t>
      </w:r>
      <w:r w:rsidR="008577FC" w:rsidRPr="00804C10">
        <w:rPr>
          <w:lang w:val="uk-UA"/>
        </w:rPr>
        <w:t>2018</w:t>
      </w:r>
      <w:r w:rsidR="00602BEC" w:rsidRPr="00804C10">
        <w:rPr>
          <w:lang w:val="uk-UA"/>
        </w:rPr>
        <w:t xml:space="preserve"> року</w:t>
      </w:r>
    </w:p>
    <w:p w:rsidR="00602BEC" w:rsidRPr="00804C10" w:rsidRDefault="00602BEC" w:rsidP="00091AAD">
      <w:pPr>
        <w:ind w:left="5760"/>
        <w:jc w:val="both"/>
        <w:rPr>
          <w:lang w:val="uk-UA"/>
        </w:rPr>
      </w:pPr>
      <w:r w:rsidRPr="00804C10">
        <w:rPr>
          <w:iCs/>
          <w:lang w:val="uk-UA"/>
        </w:rPr>
        <w:t xml:space="preserve">Національне агентство України з питань державної служби, </w:t>
      </w:r>
      <w:r w:rsidRPr="00804C10">
        <w:rPr>
          <w:iCs/>
          <w:lang w:val="uk-UA"/>
        </w:rPr>
        <w:br/>
        <w:t>IІІ поверх, конференц-зала</w:t>
      </w:r>
      <w:r w:rsidR="00FC20DC" w:rsidRPr="00804C10">
        <w:rPr>
          <w:iCs/>
          <w:lang w:val="uk-UA"/>
        </w:rPr>
        <w:t>,</w:t>
      </w:r>
    </w:p>
    <w:p w:rsidR="00602BEC" w:rsidRPr="00804C10" w:rsidRDefault="00602BEC" w:rsidP="00091AAD">
      <w:pPr>
        <w:ind w:left="5760"/>
        <w:rPr>
          <w:iCs/>
          <w:lang w:val="uk-UA"/>
        </w:rPr>
      </w:pPr>
      <w:r w:rsidRPr="00804C10">
        <w:rPr>
          <w:iCs/>
          <w:lang w:val="uk-UA"/>
        </w:rPr>
        <w:t>м. Київ, вул. Прорізна, 15</w:t>
      </w:r>
    </w:p>
    <w:p w:rsidR="00602BEC" w:rsidRPr="00804C10" w:rsidRDefault="00602BEC" w:rsidP="00091AAD">
      <w:pPr>
        <w:rPr>
          <w:iCs/>
          <w:lang w:val="uk-UA"/>
        </w:rPr>
      </w:pPr>
    </w:p>
    <w:p w:rsidR="00602BEC" w:rsidRPr="00804C10" w:rsidRDefault="00602BEC" w:rsidP="00091AAD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Почато</w:t>
      </w:r>
      <w:r w:rsidR="00970333" w:rsidRPr="00804C10">
        <w:rPr>
          <w:bCs/>
          <w:i/>
          <w:lang w:val="uk-UA"/>
        </w:rPr>
        <w:t>к засіданн</w:t>
      </w:r>
      <w:r w:rsidR="00EE75C7">
        <w:rPr>
          <w:bCs/>
          <w:i/>
          <w:lang w:val="uk-UA"/>
        </w:rPr>
        <w:t>я: о 1</w:t>
      </w:r>
      <w:r w:rsidR="001D0E71">
        <w:rPr>
          <w:bCs/>
          <w:i/>
          <w:lang w:val="uk-UA"/>
        </w:rPr>
        <w:t>0</w:t>
      </w:r>
      <w:r w:rsidR="00EE75C7">
        <w:rPr>
          <w:bCs/>
          <w:i/>
          <w:lang w:val="uk-UA"/>
        </w:rPr>
        <w:t xml:space="preserve"> год. 00 хв. </w:t>
      </w:r>
      <w:r w:rsidR="0054799B">
        <w:rPr>
          <w:bCs/>
          <w:i/>
          <w:lang w:val="uk-UA"/>
        </w:rPr>
        <w:t>25 вересня</w:t>
      </w:r>
      <w:r w:rsidR="00D072A6" w:rsidRPr="00804C10">
        <w:rPr>
          <w:bCs/>
          <w:i/>
          <w:lang w:val="uk-UA"/>
        </w:rPr>
        <w:t xml:space="preserve"> </w:t>
      </w:r>
      <w:r w:rsidR="00724667" w:rsidRPr="00804C10">
        <w:rPr>
          <w:bCs/>
          <w:i/>
          <w:lang w:val="uk-UA"/>
        </w:rPr>
        <w:t>2018</w:t>
      </w:r>
      <w:r w:rsidRPr="00804C10">
        <w:rPr>
          <w:bCs/>
          <w:i/>
          <w:lang w:val="uk-UA"/>
        </w:rPr>
        <w:t xml:space="preserve"> року</w:t>
      </w:r>
    </w:p>
    <w:p w:rsidR="00602BEC" w:rsidRPr="00804C10" w:rsidRDefault="00602BEC" w:rsidP="00091AAD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 xml:space="preserve">Закінчення засідання: </w:t>
      </w:r>
      <w:r w:rsidR="00970333" w:rsidRPr="00804C10">
        <w:rPr>
          <w:bCs/>
          <w:i/>
          <w:lang w:val="uk-UA"/>
        </w:rPr>
        <w:t>о 1</w:t>
      </w:r>
      <w:r w:rsidR="0054799B">
        <w:rPr>
          <w:bCs/>
          <w:i/>
          <w:lang w:val="uk-UA"/>
        </w:rPr>
        <w:t>7</w:t>
      </w:r>
      <w:r w:rsidRPr="00804C10">
        <w:rPr>
          <w:bCs/>
          <w:i/>
          <w:lang w:val="uk-UA"/>
        </w:rPr>
        <w:t xml:space="preserve"> год. </w:t>
      </w:r>
      <w:r w:rsidR="0054799B">
        <w:rPr>
          <w:bCs/>
          <w:i/>
          <w:lang w:val="uk-UA"/>
        </w:rPr>
        <w:t>40 хв. 25 вересня</w:t>
      </w:r>
      <w:r w:rsidRPr="00804C10">
        <w:rPr>
          <w:bCs/>
          <w:i/>
          <w:lang w:val="uk-UA"/>
        </w:rPr>
        <w:t xml:space="preserve"> 201</w:t>
      </w:r>
      <w:r w:rsidR="00724667" w:rsidRPr="00804C10">
        <w:rPr>
          <w:bCs/>
          <w:i/>
          <w:lang w:val="uk-UA"/>
        </w:rPr>
        <w:t>8</w:t>
      </w:r>
      <w:r w:rsidRPr="00804C10">
        <w:rPr>
          <w:bCs/>
          <w:i/>
          <w:lang w:val="uk-UA"/>
        </w:rPr>
        <w:t xml:space="preserve"> року</w:t>
      </w:r>
    </w:p>
    <w:p w:rsidR="00602BEC" w:rsidRPr="00804C10" w:rsidRDefault="00602BEC" w:rsidP="00091AAD">
      <w:pPr>
        <w:jc w:val="both"/>
        <w:rPr>
          <w:bCs/>
          <w:i/>
          <w:lang w:val="uk-UA"/>
        </w:rPr>
      </w:pPr>
    </w:p>
    <w:p w:rsidR="00602BEC" w:rsidRPr="00804C10" w:rsidRDefault="00602BEC" w:rsidP="00091AAD">
      <w:pPr>
        <w:ind w:firstLine="709"/>
        <w:jc w:val="both"/>
        <w:rPr>
          <w:b/>
          <w:bCs/>
          <w:lang w:val="uk-UA"/>
        </w:rPr>
      </w:pPr>
      <w:r w:rsidRPr="00804C10">
        <w:rPr>
          <w:b/>
          <w:bCs/>
          <w:lang w:val="uk-UA"/>
        </w:rPr>
        <w:t>Присутні</w:t>
      </w:r>
      <w:r w:rsidR="00970333" w:rsidRPr="00804C10">
        <w:rPr>
          <w:b/>
          <w:bCs/>
          <w:lang w:val="uk-UA"/>
        </w:rPr>
        <w:t xml:space="preserve"> на засіданні Комісії</w:t>
      </w:r>
      <w:r w:rsidR="00072889" w:rsidRPr="00804C10">
        <w:rPr>
          <w:b/>
          <w:bCs/>
          <w:lang w:val="uk-UA"/>
        </w:rPr>
        <w:t>:</w:t>
      </w:r>
    </w:p>
    <w:p w:rsidR="00602BEC" w:rsidRPr="00804C10" w:rsidRDefault="00602BEC" w:rsidP="00091AAD">
      <w:pPr>
        <w:ind w:firstLine="709"/>
        <w:jc w:val="both"/>
        <w:rPr>
          <w:b/>
          <w:bCs/>
          <w:lang w:val="uk-UA"/>
        </w:rPr>
      </w:pPr>
    </w:p>
    <w:p w:rsidR="00602BEC" w:rsidRPr="00804C10" w:rsidRDefault="00CE0540" w:rsidP="00091AAD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Члени Комісії (</w:t>
      </w:r>
      <w:r w:rsidR="0054799B">
        <w:rPr>
          <w:b/>
          <w:bCs/>
          <w:lang w:val="uk-UA"/>
        </w:rPr>
        <w:t>8</w:t>
      </w:r>
      <w:r w:rsidR="00072889" w:rsidRPr="00804C10">
        <w:rPr>
          <w:b/>
          <w:bCs/>
          <w:lang w:val="uk-UA"/>
        </w:rPr>
        <w:t xml:space="preserve"> </w:t>
      </w:r>
      <w:r w:rsidR="00602BEC" w:rsidRPr="00804C10">
        <w:rPr>
          <w:b/>
          <w:bCs/>
          <w:lang w:val="uk-UA"/>
        </w:rPr>
        <w:t>осіб):</w:t>
      </w:r>
    </w:p>
    <w:p w:rsidR="00602BEC" w:rsidRPr="00804C10" w:rsidRDefault="00602BEC" w:rsidP="00091AAD">
      <w:pPr>
        <w:ind w:firstLine="709"/>
        <w:jc w:val="both"/>
        <w:rPr>
          <w:i/>
          <w:iCs/>
          <w:lang w:val="uk-UA"/>
        </w:rPr>
      </w:pPr>
    </w:p>
    <w:p w:rsidR="002F3C7C" w:rsidRPr="00804C10" w:rsidRDefault="002F3C7C" w:rsidP="002F3C7C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Сорока Сергій Вікторович,</w:t>
      </w:r>
      <w:r w:rsidRPr="00804C10">
        <w:rPr>
          <w:b/>
          <w:lang w:val="uk-UA"/>
        </w:rPr>
        <w:t xml:space="preserve"> Анненкова Наталія Валентинівна,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Ващенко Костянтин Олександрович,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Нікітіна Тетяна Василівна,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Колишко Родіон Анатолійович,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Коліушко Ігор Борисович, Руденко Ольга Мстиславівна</w:t>
      </w:r>
      <w:r>
        <w:rPr>
          <w:b/>
          <w:lang w:val="uk-UA"/>
        </w:rPr>
        <w:t>, Войтович Радмила Василівна</w:t>
      </w:r>
      <w:r w:rsidRPr="00804C10">
        <w:rPr>
          <w:b/>
          <w:lang w:val="uk-UA"/>
        </w:rPr>
        <w:t>.</w:t>
      </w:r>
    </w:p>
    <w:p w:rsidR="00E0019E" w:rsidRPr="00804C10" w:rsidRDefault="00E0019E" w:rsidP="00E0019E">
      <w:pPr>
        <w:ind w:firstLine="709"/>
        <w:jc w:val="both"/>
        <w:rPr>
          <w:b/>
          <w:lang w:val="uk-UA"/>
        </w:rPr>
      </w:pPr>
    </w:p>
    <w:p w:rsidR="00602BEC" w:rsidRPr="00804C10" w:rsidRDefault="00602BEC" w:rsidP="00091AAD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Інші особи:</w:t>
      </w:r>
    </w:p>
    <w:p w:rsidR="00602BEC" w:rsidRPr="00804C10" w:rsidRDefault="00602BEC" w:rsidP="00091AAD">
      <w:pPr>
        <w:ind w:firstLine="709"/>
        <w:jc w:val="both"/>
        <w:rPr>
          <w:b/>
          <w:lang w:val="uk-UA"/>
        </w:rPr>
      </w:pPr>
    </w:p>
    <w:p w:rsidR="00DE1ABD" w:rsidRPr="00804C10" w:rsidRDefault="00E66F3E" w:rsidP="00DE1ABD">
      <w:pPr>
        <w:ind w:firstLine="709"/>
        <w:jc w:val="both"/>
        <w:rPr>
          <w:i/>
          <w:lang w:val="uk-UA"/>
        </w:rPr>
      </w:pPr>
      <w:r w:rsidRPr="00804C10">
        <w:rPr>
          <w:b/>
          <w:i/>
          <w:lang w:val="uk-UA"/>
        </w:rPr>
        <w:t>Костик Віта Вікторівна</w:t>
      </w:r>
      <w:r w:rsidRPr="00804C10">
        <w:rPr>
          <w:i/>
          <w:lang w:val="uk-UA"/>
        </w:rPr>
        <w:t xml:space="preserve"> – керівник секретаріату Комісії з питань вищого</w:t>
      </w:r>
      <w:r w:rsidR="00A94C92" w:rsidRPr="00804C10">
        <w:rPr>
          <w:i/>
          <w:lang w:val="uk-UA"/>
        </w:rPr>
        <w:t xml:space="preserve"> корпусу державної служби,</w:t>
      </w:r>
      <w:r w:rsidRPr="00804C10">
        <w:rPr>
          <w:i/>
          <w:lang w:val="uk-UA"/>
        </w:rPr>
        <w:t xml:space="preserve"> </w:t>
      </w:r>
      <w:r w:rsidRPr="00804C10">
        <w:rPr>
          <w:b/>
          <w:i/>
          <w:lang w:val="uk-UA"/>
        </w:rPr>
        <w:t xml:space="preserve">Велієва Олеся Валеріївна </w:t>
      </w:r>
      <w:r w:rsidRPr="00804C10">
        <w:rPr>
          <w:i/>
          <w:lang w:val="uk-UA"/>
        </w:rPr>
        <w:t>– заступник начальника Відділу забезпечення діяльності Комісії з питань вищого корпусу державної служби НАДС</w:t>
      </w:r>
      <w:r w:rsidR="00A94C92" w:rsidRPr="00804C10">
        <w:rPr>
          <w:i/>
          <w:lang w:val="uk-UA"/>
        </w:rPr>
        <w:t>,</w:t>
      </w:r>
      <w:r w:rsidR="00346A3A" w:rsidRPr="00346A3A">
        <w:rPr>
          <w:b/>
          <w:i/>
          <w:sz w:val="26"/>
          <w:szCs w:val="26"/>
          <w:lang w:val="uk-UA"/>
        </w:rPr>
        <w:t xml:space="preserve"> </w:t>
      </w:r>
      <w:r w:rsidR="00DE1ABD" w:rsidRPr="00804C10">
        <w:rPr>
          <w:b/>
          <w:i/>
          <w:lang w:val="uk-UA"/>
        </w:rPr>
        <w:t xml:space="preserve">Колбун Лариса Анатоліївна </w:t>
      </w:r>
      <w:r w:rsidR="00DE1ABD" w:rsidRPr="00804C10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НАДС, </w:t>
      </w:r>
      <w:r w:rsidR="002F3C7C">
        <w:rPr>
          <w:b/>
          <w:i/>
          <w:lang w:val="uk-UA"/>
        </w:rPr>
        <w:t>Мішин Дмитро Валерійович</w:t>
      </w:r>
      <w:r w:rsidR="002F3C7C" w:rsidRPr="00644234">
        <w:rPr>
          <w:b/>
          <w:i/>
          <w:lang w:val="uk-UA"/>
        </w:rPr>
        <w:t xml:space="preserve"> </w:t>
      </w:r>
      <w:r w:rsidR="002F3C7C" w:rsidRPr="00644234">
        <w:rPr>
          <w:i/>
          <w:lang w:val="uk-UA"/>
        </w:rPr>
        <w:t xml:space="preserve">– головний спеціаліст відділу </w:t>
      </w:r>
      <w:r w:rsidR="002F3C7C">
        <w:rPr>
          <w:i/>
          <w:lang w:val="uk-UA"/>
        </w:rPr>
        <w:t xml:space="preserve">захисту інформації </w:t>
      </w:r>
      <w:r w:rsidR="002F3C7C" w:rsidRPr="00644234">
        <w:rPr>
          <w:i/>
          <w:lang w:val="uk-UA"/>
        </w:rPr>
        <w:t>Департаменту інформаційних технологій та ресурсного забезпечення НАДС</w:t>
      </w:r>
      <w:r w:rsidR="002C300C">
        <w:rPr>
          <w:i/>
          <w:lang w:val="uk-UA"/>
        </w:rPr>
        <w:t>,</w:t>
      </w:r>
      <w:r w:rsidR="002C300C" w:rsidRPr="002C300C">
        <w:rPr>
          <w:b/>
          <w:i/>
          <w:lang w:val="uk-UA"/>
        </w:rPr>
        <w:t xml:space="preserve"> </w:t>
      </w:r>
      <w:r w:rsidR="002C300C">
        <w:rPr>
          <w:b/>
          <w:i/>
          <w:lang w:val="uk-UA"/>
        </w:rPr>
        <w:t>Довженко Роман Валентинович</w:t>
      </w:r>
      <w:r w:rsidR="002C300C" w:rsidRPr="00644234">
        <w:rPr>
          <w:b/>
          <w:i/>
          <w:lang w:val="uk-UA"/>
        </w:rPr>
        <w:t xml:space="preserve"> </w:t>
      </w:r>
      <w:r w:rsidR="002C300C" w:rsidRPr="00644234">
        <w:rPr>
          <w:i/>
          <w:lang w:val="uk-UA"/>
        </w:rPr>
        <w:t xml:space="preserve">– </w:t>
      </w:r>
      <w:r w:rsidR="002C300C">
        <w:rPr>
          <w:i/>
          <w:lang w:val="uk-UA"/>
        </w:rPr>
        <w:t>заступник директора – начальник відділу комп</w:t>
      </w:r>
      <w:r w:rsidR="002C300C" w:rsidRPr="002C300C">
        <w:rPr>
          <w:i/>
          <w:lang w:val="uk-UA"/>
        </w:rPr>
        <w:t>’</w:t>
      </w:r>
      <w:r w:rsidR="002C300C">
        <w:rPr>
          <w:i/>
          <w:lang w:val="uk-UA"/>
        </w:rPr>
        <w:t>ютерного та програмного забезпечення Департаменту інформаційних технологій та ресурсного забезпечення НАДС</w:t>
      </w:r>
      <w:r w:rsidR="00DE1ABD">
        <w:rPr>
          <w:i/>
          <w:lang w:val="uk-UA"/>
        </w:rPr>
        <w:t>.</w:t>
      </w:r>
    </w:p>
    <w:p w:rsidR="00E540D4" w:rsidRDefault="00E540D4" w:rsidP="00091AAD">
      <w:pPr>
        <w:ind w:firstLine="709"/>
        <w:jc w:val="both"/>
        <w:rPr>
          <w:b/>
          <w:lang w:val="uk-UA"/>
        </w:rPr>
      </w:pPr>
    </w:p>
    <w:p w:rsidR="00CE0540" w:rsidRPr="00804C10" w:rsidRDefault="00CE0540" w:rsidP="00CE0540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Запрошені особи:</w:t>
      </w:r>
    </w:p>
    <w:p w:rsidR="00CE0540" w:rsidRPr="00804C10" w:rsidRDefault="00CE0540" w:rsidP="00CE0540">
      <w:pPr>
        <w:ind w:firstLine="709"/>
        <w:jc w:val="both"/>
        <w:rPr>
          <w:b/>
          <w:lang w:val="uk-UA"/>
        </w:rPr>
      </w:pPr>
    </w:p>
    <w:p w:rsidR="00CE0540" w:rsidRDefault="00DE1ABD" w:rsidP="009B7DA7">
      <w:pPr>
        <w:ind w:firstLine="709"/>
        <w:jc w:val="both"/>
        <w:rPr>
          <w:i/>
          <w:lang w:val="uk-UA"/>
        </w:rPr>
      </w:pPr>
      <w:r w:rsidRPr="00DE1ABD">
        <w:rPr>
          <w:b/>
          <w:i/>
          <w:lang w:val="uk-UA"/>
        </w:rPr>
        <w:t>Гребиниченко Руслан Валентинович</w:t>
      </w:r>
      <w:r w:rsidRPr="00DE1ABD">
        <w:rPr>
          <w:i/>
          <w:lang w:val="uk-UA"/>
        </w:rPr>
        <w:t xml:space="preserve"> - заступник директора Департаменту – начальник відділу службових розслідувань та дисциплінарних проваджень Департаменту контролю та взаємодії з органами влади НАДС</w:t>
      </w:r>
      <w:r>
        <w:rPr>
          <w:i/>
          <w:lang w:val="uk-UA"/>
        </w:rPr>
        <w:t>,</w:t>
      </w:r>
      <w:r w:rsidR="002F3C7C" w:rsidRPr="002F3C7C">
        <w:rPr>
          <w:b/>
          <w:i/>
          <w:sz w:val="26"/>
          <w:szCs w:val="26"/>
          <w:lang w:val="uk-UA"/>
        </w:rPr>
        <w:t xml:space="preserve"> </w:t>
      </w:r>
      <w:r w:rsidR="00124023">
        <w:rPr>
          <w:b/>
          <w:i/>
          <w:lang w:val="uk-UA"/>
        </w:rPr>
        <w:t>Мосійчук Вадим Адамович</w:t>
      </w:r>
      <w:r w:rsidR="00124023" w:rsidRPr="00DE1ABD">
        <w:rPr>
          <w:b/>
          <w:i/>
          <w:lang w:val="uk-UA"/>
        </w:rPr>
        <w:t xml:space="preserve"> </w:t>
      </w:r>
      <w:r w:rsidR="00124023">
        <w:rPr>
          <w:i/>
          <w:lang w:val="uk-UA"/>
        </w:rPr>
        <w:t xml:space="preserve">- Голова Державного агентства резерву України, </w:t>
      </w:r>
      <w:r w:rsidRPr="00FC1B48">
        <w:rPr>
          <w:b/>
          <w:i/>
          <w:lang w:val="uk-UA"/>
        </w:rPr>
        <w:t xml:space="preserve">Сущук Тетяна Іванівна </w:t>
      </w:r>
      <w:r w:rsidRPr="00804C10">
        <w:rPr>
          <w:i/>
          <w:lang w:val="uk-UA"/>
        </w:rPr>
        <w:t xml:space="preserve">– </w:t>
      </w:r>
      <w:r>
        <w:rPr>
          <w:i/>
          <w:lang w:val="uk-UA"/>
        </w:rPr>
        <w:t>н</w:t>
      </w:r>
      <w:r w:rsidRPr="00FC1B48">
        <w:rPr>
          <w:i/>
          <w:lang w:val="uk-UA"/>
        </w:rPr>
        <w:t>ачальник Управління правового забезпечення Держрезерву</w:t>
      </w:r>
      <w:r>
        <w:rPr>
          <w:i/>
          <w:lang w:val="uk-UA"/>
        </w:rPr>
        <w:t xml:space="preserve">, </w:t>
      </w:r>
      <w:r w:rsidR="00066C34">
        <w:rPr>
          <w:b/>
          <w:i/>
          <w:lang w:val="uk-UA"/>
        </w:rPr>
        <w:t>Волик Єлена Вячеславівна</w:t>
      </w:r>
      <w:r>
        <w:rPr>
          <w:i/>
          <w:lang w:val="uk-UA"/>
        </w:rPr>
        <w:t xml:space="preserve"> </w:t>
      </w:r>
      <w:r w:rsidR="00066C34">
        <w:rPr>
          <w:i/>
          <w:lang w:val="uk-UA"/>
        </w:rPr>
        <w:t>–</w:t>
      </w:r>
      <w:r>
        <w:rPr>
          <w:i/>
          <w:lang w:val="uk-UA"/>
        </w:rPr>
        <w:t xml:space="preserve"> </w:t>
      </w:r>
      <w:r w:rsidR="00066C34">
        <w:rPr>
          <w:i/>
          <w:lang w:val="uk-UA"/>
        </w:rPr>
        <w:t xml:space="preserve">завідувач Сектору управління персоналом Державного агентства України, </w:t>
      </w:r>
      <w:r w:rsidR="00066C34">
        <w:rPr>
          <w:b/>
          <w:i/>
          <w:lang w:val="uk-UA"/>
        </w:rPr>
        <w:t>Яковлєв Ігор Олегович</w:t>
      </w:r>
      <w:r w:rsidR="00066C34">
        <w:rPr>
          <w:i/>
          <w:lang w:val="uk-UA"/>
        </w:rPr>
        <w:t xml:space="preserve"> – перший заступник Голови Державної екологічної інспекції України, </w:t>
      </w:r>
      <w:r w:rsidR="00066C34">
        <w:rPr>
          <w:b/>
          <w:i/>
          <w:lang w:val="uk-UA"/>
        </w:rPr>
        <w:t>Марієн Ігор Степанович</w:t>
      </w:r>
      <w:r w:rsidR="00066C34">
        <w:rPr>
          <w:i/>
          <w:lang w:val="uk-UA"/>
        </w:rPr>
        <w:t xml:space="preserve"> – Голова Громадської ради при Державній екологічній інспекції України, </w:t>
      </w:r>
      <w:r w:rsidR="00066C34">
        <w:rPr>
          <w:b/>
          <w:i/>
          <w:lang w:val="uk-UA"/>
        </w:rPr>
        <w:t>Карась Костянтин Степанович</w:t>
      </w:r>
      <w:r w:rsidR="00066C34">
        <w:rPr>
          <w:i/>
          <w:lang w:val="uk-UA"/>
        </w:rPr>
        <w:t xml:space="preserve"> – заступник директора Департаменту стратегічного розвитку сектору оборони та безпеки – начальник управління координації діяльності у сфері оборони та безпеки Мінекномрозвитку.</w:t>
      </w:r>
    </w:p>
    <w:p w:rsidR="00066C34" w:rsidRDefault="00066C34" w:rsidP="009B7DA7">
      <w:pPr>
        <w:ind w:firstLine="709"/>
        <w:jc w:val="both"/>
        <w:rPr>
          <w:i/>
          <w:lang w:val="uk-UA"/>
        </w:rPr>
      </w:pPr>
    </w:p>
    <w:p w:rsidR="00066C34" w:rsidRPr="00804C10" w:rsidRDefault="00066C34" w:rsidP="00066C34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Присутні</w:t>
      </w:r>
      <w:r w:rsidRPr="00804C10">
        <w:rPr>
          <w:b/>
          <w:lang w:val="uk-UA"/>
        </w:rPr>
        <w:t xml:space="preserve"> особи:</w:t>
      </w:r>
    </w:p>
    <w:p w:rsidR="00066C34" w:rsidRDefault="00066C34" w:rsidP="009B7DA7">
      <w:pPr>
        <w:ind w:firstLine="709"/>
        <w:jc w:val="both"/>
        <w:rPr>
          <w:i/>
          <w:lang w:val="uk-UA"/>
        </w:rPr>
      </w:pPr>
    </w:p>
    <w:p w:rsidR="00066C34" w:rsidRDefault="00066C34" w:rsidP="009B7DA7">
      <w:pPr>
        <w:ind w:firstLine="709"/>
        <w:jc w:val="both"/>
        <w:rPr>
          <w:i/>
          <w:lang w:val="uk-UA"/>
        </w:rPr>
      </w:pPr>
      <w:r>
        <w:rPr>
          <w:b/>
          <w:i/>
          <w:lang w:val="uk-UA"/>
        </w:rPr>
        <w:t>Рубан Сергій Володимирович</w:t>
      </w:r>
      <w:r w:rsidRPr="00DE1ABD">
        <w:rPr>
          <w:i/>
          <w:lang w:val="uk-UA"/>
        </w:rPr>
        <w:t xml:space="preserve"> </w:t>
      </w:r>
      <w:r>
        <w:rPr>
          <w:i/>
          <w:lang w:val="uk-UA"/>
        </w:rPr>
        <w:t>–</w:t>
      </w:r>
      <w:r w:rsidRPr="00DE1ABD">
        <w:rPr>
          <w:i/>
          <w:lang w:val="uk-UA"/>
        </w:rPr>
        <w:t xml:space="preserve"> </w:t>
      </w:r>
      <w:r>
        <w:rPr>
          <w:i/>
          <w:lang w:val="uk-UA"/>
        </w:rPr>
        <w:t>кандидат на зайняття вакант</w:t>
      </w:r>
      <w:r w:rsidR="00124023">
        <w:rPr>
          <w:i/>
          <w:lang w:val="uk-UA"/>
        </w:rPr>
        <w:t xml:space="preserve">них посад першого </w:t>
      </w:r>
      <w:r w:rsidRPr="00DE1ABD">
        <w:rPr>
          <w:i/>
          <w:lang w:val="uk-UA"/>
        </w:rPr>
        <w:t>заступник</w:t>
      </w:r>
      <w:r w:rsidR="00124023">
        <w:rPr>
          <w:i/>
          <w:lang w:val="uk-UA"/>
        </w:rPr>
        <w:t xml:space="preserve">а та заступника Голови Державного агентства резерву України. </w:t>
      </w:r>
      <w:r w:rsidRPr="00DE1ABD">
        <w:rPr>
          <w:i/>
          <w:lang w:val="uk-UA"/>
        </w:rPr>
        <w:t xml:space="preserve"> </w:t>
      </w:r>
    </w:p>
    <w:p w:rsidR="00124023" w:rsidRPr="00124023" w:rsidRDefault="007E530D" w:rsidP="009B7DA7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Не зареєстрована та не ідентифікована особа, яка відмовилася надавати документ, що посвідчує особу. </w:t>
      </w:r>
    </w:p>
    <w:p w:rsidR="00CE0540" w:rsidRDefault="00CE0540" w:rsidP="00091AAD">
      <w:pPr>
        <w:ind w:firstLine="709"/>
        <w:jc w:val="both"/>
        <w:rPr>
          <w:b/>
          <w:lang w:val="uk-UA"/>
        </w:rPr>
      </w:pPr>
    </w:p>
    <w:p w:rsidR="00462630" w:rsidRPr="00804C10" w:rsidRDefault="00462630" w:rsidP="00462630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>Всього:</w:t>
      </w:r>
      <w:r w:rsidRPr="00804C10">
        <w:rPr>
          <w:lang w:val="uk-UA"/>
        </w:rPr>
        <w:t xml:space="preserve"> </w:t>
      </w:r>
      <w:r w:rsidR="00367EC6">
        <w:rPr>
          <w:lang w:val="uk-UA"/>
        </w:rPr>
        <w:t>2</w:t>
      </w:r>
      <w:r w:rsidR="00436FDF">
        <w:rPr>
          <w:lang w:val="uk-UA"/>
        </w:rPr>
        <w:t>2</w:t>
      </w:r>
      <w:r w:rsidR="00FF4347">
        <w:rPr>
          <w:lang w:val="uk-UA"/>
        </w:rPr>
        <w:t xml:space="preserve"> ос</w:t>
      </w:r>
      <w:r w:rsidR="00367EC6">
        <w:rPr>
          <w:lang w:val="uk-UA"/>
        </w:rPr>
        <w:t>оби</w:t>
      </w:r>
      <w:r w:rsidRPr="004E64C7">
        <w:rPr>
          <w:lang w:val="uk-UA"/>
        </w:rPr>
        <w:t>.</w:t>
      </w:r>
    </w:p>
    <w:p w:rsidR="00937702" w:rsidRDefault="00937702" w:rsidP="00937702">
      <w:pPr>
        <w:ind w:firstLine="709"/>
        <w:jc w:val="both"/>
        <w:rPr>
          <w:i/>
          <w:color w:val="000000"/>
          <w:lang w:val="uk-UA"/>
        </w:rPr>
      </w:pPr>
    </w:p>
    <w:p w:rsidR="00602BEC" w:rsidRPr="00804C10" w:rsidRDefault="00602BEC" w:rsidP="00091AAD">
      <w:pPr>
        <w:jc w:val="both"/>
        <w:rPr>
          <w:b/>
          <w:lang w:val="uk-UA"/>
        </w:rPr>
      </w:pPr>
      <w:r w:rsidRPr="00804C10">
        <w:rPr>
          <w:b/>
          <w:lang w:val="uk-UA"/>
        </w:rPr>
        <w:lastRenderedPageBreak/>
        <w:t>ПОРЯДОК ДЕННИЙ</w:t>
      </w:r>
      <w:r w:rsidR="00644234" w:rsidRPr="00804C10">
        <w:rPr>
          <w:b/>
          <w:lang w:val="uk-UA"/>
        </w:rPr>
        <w:t>:</w:t>
      </w:r>
    </w:p>
    <w:p w:rsidR="00602BEC" w:rsidRPr="00804C10" w:rsidRDefault="00602BEC" w:rsidP="00091AAD">
      <w:pPr>
        <w:pStyle w:val="1"/>
        <w:ind w:left="0"/>
        <w:jc w:val="both"/>
        <w:rPr>
          <w:bCs/>
          <w:lang w:val="uk-UA"/>
        </w:rPr>
      </w:pPr>
    </w:p>
    <w:p w:rsidR="00367EC6" w:rsidRDefault="00DE1ABD" w:rsidP="00DE1ABD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1.</w:t>
      </w:r>
      <w:r w:rsidRPr="00DE1ABD">
        <w:rPr>
          <w:bCs/>
          <w:lang w:val="uk-UA"/>
        </w:rPr>
        <w:tab/>
        <w:t>Про проведення кон</w:t>
      </w:r>
      <w:r w:rsidR="00436FDF">
        <w:rPr>
          <w:bCs/>
          <w:lang w:val="uk-UA"/>
        </w:rPr>
        <w:t>курсів на зайняття вакантних</w:t>
      </w:r>
      <w:r w:rsidRPr="00DE1ABD">
        <w:rPr>
          <w:bCs/>
          <w:lang w:val="uk-UA"/>
        </w:rPr>
        <w:t xml:space="preserve"> посад</w:t>
      </w:r>
      <w:r w:rsidR="00367EC6">
        <w:rPr>
          <w:bCs/>
          <w:lang w:val="uk-UA"/>
        </w:rPr>
        <w:t xml:space="preserve"> </w:t>
      </w:r>
      <w:r w:rsidR="00436FDF" w:rsidRPr="00436FDF">
        <w:rPr>
          <w:bCs/>
          <w:lang w:val="uk-UA"/>
        </w:rPr>
        <w:t>першого заступника Голови Державного агентства резерву та заступника Голови Державного агентства резерву</w:t>
      </w:r>
      <w:r w:rsidR="00367EC6">
        <w:rPr>
          <w:bCs/>
          <w:lang w:val="uk-UA"/>
        </w:rPr>
        <w:t>.</w:t>
      </w:r>
      <w:r w:rsidRPr="00DE1ABD">
        <w:rPr>
          <w:bCs/>
          <w:lang w:val="uk-UA"/>
        </w:rPr>
        <w:t xml:space="preserve"> </w:t>
      </w:r>
    </w:p>
    <w:p w:rsidR="00DE1ABD" w:rsidRPr="00DE1ABD" w:rsidRDefault="00DE1ABD" w:rsidP="00DE1ABD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2.</w:t>
      </w:r>
      <w:r w:rsidRPr="00DE1ABD">
        <w:rPr>
          <w:bCs/>
          <w:lang w:val="uk-UA"/>
        </w:rPr>
        <w:tab/>
        <w:t>Про затвердження рішення комітету з відбору кандидатів на зайняття вакантних посад держа</w:t>
      </w:r>
      <w:r w:rsidR="00436FDF">
        <w:rPr>
          <w:bCs/>
          <w:lang w:val="uk-UA"/>
        </w:rPr>
        <w:t>вної служби категорії «А» від 18 вересня</w:t>
      </w:r>
      <w:r w:rsidRPr="00DE1ABD">
        <w:rPr>
          <w:bCs/>
          <w:lang w:val="uk-UA"/>
        </w:rPr>
        <w:t xml:space="preserve"> 2018 року № </w:t>
      </w:r>
      <w:r w:rsidR="00367EC6">
        <w:rPr>
          <w:bCs/>
          <w:lang w:val="uk-UA"/>
        </w:rPr>
        <w:t>1</w:t>
      </w:r>
      <w:r w:rsidR="00436FDF">
        <w:rPr>
          <w:bCs/>
          <w:lang w:val="uk-UA"/>
        </w:rPr>
        <w:t>1</w:t>
      </w:r>
      <w:r w:rsidRPr="00DE1ABD">
        <w:rPr>
          <w:bCs/>
          <w:lang w:val="uk-UA"/>
        </w:rPr>
        <w:t>.</w:t>
      </w:r>
    </w:p>
    <w:p w:rsidR="00DE1ABD" w:rsidRPr="00DE1ABD" w:rsidRDefault="00DE1ABD" w:rsidP="00DE1ABD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3.</w:t>
      </w:r>
      <w:r w:rsidRPr="00DE1ABD">
        <w:rPr>
          <w:bCs/>
          <w:lang w:val="uk-UA"/>
        </w:rPr>
        <w:tab/>
        <w:t>Про затвердження пропозицій комітету з відбору кандидатів на зайняття вакантних посад державн</w:t>
      </w:r>
      <w:bookmarkStart w:id="0" w:name="_GoBack"/>
      <w:bookmarkEnd w:id="0"/>
      <w:r w:rsidRPr="00DE1ABD">
        <w:rPr>
          <w:bCs/>
          <w:lang w:val="uk-UA"/>
        </w:rPr>
        <w:t>ої служби категорії «А» щодо часу проведення окремих етапів конкурсів, часу вирішення ситуаційних завдань.</w:t>
      </w:r>
    </w:p>
    <w:p w:rsidR="00DE1ABD" w:rsidRPr="00DE1ABD" w:rsidRDefault="00367EC6" w:rsidP="0021650F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4.</w:t>
      </w:r>
      <w:r>
        <w:rPr>
          <w:bCs/>
          <w:lang w:val="uk-UA"/>
        </w:rPr>
        <w:tab/>
        <w:t xml:space="preserve">Про затвердження </w:t>
      </w:r>
      <w:r w:rsidR="00436FDF" w:rsidRPr="00436FDF">
        <w:rPr>
          <w:bCs/>
          <w:lang w:val="uk-UA"/>
        </w:rPr>
        <w:t>списків кандидатів, яких допущено до проходження тестування на зайняття вакантних посад першого заступника Голови Державного агентства резерву відповідно до розпорядження Кабінету Міністрів України від 22 серпня 2018 року № 593-р «Про оголошення конкурсу на зайняття вакантної посади першого заступника Голови Державного агентства резерву» та заступника Голови Державного агентства резерву відповідно до розпорядження Кабінету Міністрів України від 22 серпня 2018 року № 594-р «Про оголошення конкурсу на зайняття вакантної посади заступника Голови Державного агентства резерву»</w:t>
      </w:r>
      <w:r w:rsidR="00DE1ABD" w:rsidRPr="00DE1ABD">
        <w:rPr>
          <w:bCs/>
          <w:lang w:val="uk-UA"/>
        </w:rPr>
        <w:t xml:space="preserve">. </w:t>
      </w:r>
    </w:p>
    <w:p w:rsidR="00DE1ABD" w:rsidRPr="00DE1ABD" w:rsidRDefault="00DE1ABD" w:rsidP="00DE1ABD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5.</w:t>
      </w:r>
      <w:r w:rsidRPr="00DE1ABD">
        <w:rPr>
          <w:bCs/>
          <w:lang w:val="uk-UA"/>
        </w:rPr>
        <w:tab/>
        <w:t xml:space="preserve">Про проведення тестування та визначення його результатів для </w:t>
      </w:r>
      <w:r w:rsidR="00367EC6">
        <w:rPr>
          <w:bCs/>
          <w:lang w:val="uk-UA"/>
        </w:rPr>
        <w:t xml:space="preserve">кандидатів на зайняття </w:t>
      </w:r>
      <w:r w:rsidR="00AE7B48" w:rsidRPr="00AE7B48">
        <w:rPr>
          <w:bCs/>
          <w:lang w:val="uk-UA"/>
        </w:rPr>
        <w:t>вакантних посад першого заступника Голови Державного агентства резерву та  заступника Голови Державного агентства резерву</w:t>
      </w:r>
      <w:r w:rsidRPr="00DE1ABD">
        <w:rPr>
          <w:bCs/>
          <w:lang w:val="uk-UA"/>
        </w:rPr>
        <w:t>.</w:t>
      </w:r>
    </w:p>
    <w:p w:rsidR="00DE1ABD" w:rsidRDefault="00DE1ABD" w:rsidP="00DE1ABD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6.</w:t>
      </w:r>
      <w:r w:rsidRPr="00DE1ABD">
        <w:rPr>
          <w:bCs/>
          <w:lang w:val="uk-UA"/>
        </w:rPr>
        <w:tab/>
        <w:t>Про затвердження Комісією з питань вищого корпусу державної служби ситуаційних завдань для</w:t>
      </w:r>
      <w:r w:rsidR="00367EC6">
        <w:rPr>
          <w:bCs/>
          <w:lang w:val="uk-UA"/>
        </w:rPr>
        <w:t xml:space="preserve"> кандидатів на зайняття </w:t>
      </w:r>
      <w:r w:rsidR="00AE7B48" w:rsidRPr="00AE7B48">
        <w:rPr>
          <w:bCs/>
          <w:lang w:val="uk-UA"/>
        </w:rPr>
        <w:t>вакантних посад першого заступника Голови Державного агентства резерву та  заступника Голови Державного агентства резерву</w:t>
      </w:r>
      <w:r w:rsidRPr="00DE1ABD">
        <w:rPr>
          <w:bCs/>
          <w:lang w:val="uk-UA"/>
        </w:rPr>
        <w:t>.</w:t>
      </w:r>
    </w:p>
    <w:p w:rsidR="00367EC6" w:rsidRDefault="00367EC6" w:rsidP="00DE1ABD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7.</w:t>
      </w:r>
      <w:r>
        <w:rPr>
          <w:bCs/>
          <w:lang w:val="uk-UA"/>
        </w:rPr>
        <w:tab/>
      </w:r>
      <w:r w:rsidR="00AE7B48" w:rsidRPr="00AE7B48">
        <w:rPr>
          <w:bCs/>
          <w:lang w:val="uk-UA"/>
        </w:rPr>
        <w:t>Розв'язання ситуаційних завдань та визначення їх результатів для кандидатів на зайняття вакантних посад першого заступника Голови Державного агентства резерву та  заступника Голови Державного агентства резерву</w:t>
      </w:r>
      <w:r>
        <w:rPr>
          <w:bCs/>
          <w:lang w:val="uk-UA"/>
        </w:rPr>
        <w:t>.</w:t>
      </w:r>
    </w:p>
    <w:p w:rsidR="00AE7B48" w:rsidRDefault="00367EC6" w:rsidP="00AE7B48">
      <w:pPr>
        <w:ind w:firstLine="360"/>
        <w:jc w:val="both"/>
        <w:rPr>
          <w:lang w:val="uk-UA"/>
        </w:rPr>
      </w:pPr>
      <w:r>
        <w:rPr>
          <w:lang w:val="uk-UA"/>
        </w:rPr>
        <w:t>8.</w:t>
      </w:r>
      <w:r>
        <w:rPr>
          <w:lang w:val="uk-UA"/>
        </w:rPr>
        <w:tab/>
        <w:t xml:space="preserve"> </w:t>
      </w:r>
      <w:r w:rsidR="00AE7B48" w:rsidRPr="00AE7B48">
        <w:rPr>
          <w:lang w:val="uk-UA"/>
        </w:rPr>
        <w:t xml:space="preserve">Про затвердження рішення комітету з дисциплінарних проваджень щодо державних службовців, які займають посади державної служби категорії «А» </w:t>
      </w:r>
      <w:r w:rsidR="00AE7B48" w:rsidRPr="00AE7B48">
        <w:rPr>
          <w:lang w:val="uk-UA"/>
        </w:rPr>
        <w:br/>
        <w:t>від 25 вересня 2018 року № 9</w:t>
      </w:r>
      <w:r w:rsidR="00BA0818">
        <w:rPr>
          <w:lang w:val="uk-UA"/>
        </w:rPr>
        <w:t>.</w:t>
      </w:r>
    </w:p>
    <w:p w:rsidR="00AE7B48" w:rsidRPr="00AE7B48" w:rsidRDefault="00BA0818" w:rsidP="00AE7B48">
      <w:pPr>
        <w:ind w:firstLine="360"/>
        <w:jc w:val="both"/>
        <w:rPr>
          <w:bCs/>
          <w:lang w:val="uk-UA"/>
        </w:rPr>
      </w:pPr>
      <w:r w:rsidRPr="00AE7B48">
        <w:rPr>
          <w:lang w:val="uk-UA"/>
        </w:rPr>
        <w:t>9.</w:t>
      </w:r>
      <w:r w:rsidRPr="00AE7B48">
        <w:rPr>
          <w:lang w:val="uk-UA"/>
        </w:rPr>
        <w:tab/>
      </w:r>
      <w:r w:rsidR="00AE7B48" w:rsidRPr="00AE7B48">
        <w:rPr>
          <w:lang w:val="uk-UA"/>
        </w:rPr>
        <w:t>Про розгляд матеріалів дисциплінарної справи першого заступника Голови Державної екологічної інспекції України Яковлєва І.О.</w:t>
      </w:r>
    </w:p>
    <w:p w:rsidR="00BA0818" w:rsidRDefault="00BA0818" w:rsidP="00DE1ABD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10.</w:t>
      </w:r>
      <w:r>
        <w:rPr>
          <w:bCs/>
          <w:lang w:val="uk-UA"/>
        </w:rPr>
        <w:tab/>
        <w:t xml:space="preserve"> </w:t>
      </w:r>
      <w:r w:rsidR="00AE7B48" w:rsidRPr="00AE7B48">
        <w:rPr>
          <w:bCs/>
          <w:lang w:val="uk-UA"/>
        </w:rPr>
        <w:t>Проведення співбесіди та визначення її результатів для кандидатів на зайняття вакантних посад першого заступника Голови Державного агентства резерву та  заступника Голови Державного агентства резерву</w:t>
      </w:r>
      <w:r>
        <w:rPr>
          <w:bCs/>
          <w:lang w:val="uk-UA"/>
        </w:rPr>
        <w:t>.</w:t>
      </w:r>
    </w:p>
    <w:p w:rsidR="00BA0818" w:rsidRDefault="00BA0818" w:rsidP="00DE1ABD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11.</w:t>
      </w:r>
      <w:r>
        <w:rPr>
          <w:bCs/>
          <w:lang w:val="uk-UA"/>
        </w:rPr>
        <w:tab/>
        <w:t xml:space="preserve"> </w:t>
      </w:r>
      <w:r w:rsidR="00AE7B48" w:rsidRPr="00AE7B48">
        <w:rPr>
          <w:bCs/>
          <w:lang w:val="uk-UA"/>
        </w:rPr>
        <w:t>Рейтинговий список кандидатів на зайняття вакантних посад першого заступника Голови Державного агентства резерву та  заступника Голови Державного агентства резерву</w:t>
      </w:r>
      <w:r>
        <w:rPr>
          <w:bCs/>
          <w:lang w:val="uk-UA"/>
        </w:rPr>
        <w:t>.</w:t>
      </w:r>
    </w:p>
    <w:p w:rsidR="00DE1ABD" w:rsidRPr="00DE1ABD" w:rsidRDefault="00BA0818" w:rsidP="00BA0818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12.</w:t>
      </w:r>
      <w:r>
        <w:rPr>
          <w:bCs/>
          <w:lang w:val="uk-UA"/>
        </w:rPr>
        <w:tab/>
      </w:r>
      <w:r w:rsidR="00AE7B48" w:rsidRPr="00AE7B48">
        <w:rPr>
          <w:bCs/>
          <w:lang w:val="uk-UA"/>
        </w:rPr>
        <w:t>Про визначення переможців конкурсу та других кандидатів за результатами конкурсів на зайняття вакантних посад першого заступника Голови Державного агентства резерву та  заступника Голови Державного агентства резерву</w:t>
      </w:r>
      <w:r w:rsidR="00DE1ABD" w:rsidRPr="00DE1ABD">
        <w:rPr>
          <w:bCs/>
          <w:lang w:val="uk-UA"/>
        </w:rPr>
        <w:t>.</w:t>
      </w:r>
    </w:p>
    <w:p w:rsidR="00AF1B83" w:rsidRDefault="00BA0818" w:rsidP="00DE1ABD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13</w:t>
      </w:r>
      <w:r w:rsidR="00DE1ABD" w:rsidRPr="00DE1ABD">
        <w:rPr>
          <w:bCs/>
          <w:lang w:val="uk-UA"/>
        </w:rPr>
        <w:t>.</w:t>
      </w:r>
      <w:r w:rsidR="00DE1ABD" w:rsidRPr="00DE1ABD">
        <w:rPr>
          <w:bCs/>
          <w:lang w:val="uk-UA"/>
        </w:rPr>
        <w:tab/>
      </w:r>
      <w:r w:rsidR="00AE7B48" w:rsidRPr="00DE1ABD">
        <w:rPr>
          <w:bCs/>
          <w:lang w:val="uk-UA"/>
        </w:rPr>
        <w:t>Різне.</w:t>
      </w:r>
      <w:r w:rsidR="00DE1ABD" w:rsidRPr="00DE1ABD">
        <w:rPr>
          <w:bCs/>
          <w:lang w:val="uk-UA"/>
        </w:rPr>
        <w:t xml:space="preserve"> </w:t>
      </w:r>
    </w:p>
    <w:p w:rsidR="00DE1ABD" w:rsidRPr="00DE1ABD" w:rsidRDefault="00DE1ABD" w:rsidP="00DE1ABD">
      <w:pPr>
        <w:jc w:val="both"/>
        <w:rPr>
          <w:bCs/>
          <w:lang w:val="uk-UA"/>
        </w:rPr>
      </w:pPr>
    </w:p>
    <w:p w:rsidR="00147E25" w:rsidRPr="00804C10" w:rsidRDefault="00147E25" w:rsidP="00147E25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BA0818" w:rsidRPr="00BA0818">
        <w:rPr>
          <w:spacing w:val="-6"/>
          <w:lang w:val="uk-UA"/>
        </w:rPr>
        <w:t>Сорока С.В.,</w:t>
      </w:r>
      <w:r w:rsidR="00BA0818">
        <w:rPr>
          <w:b/>
          <w:spacing w:val="-6"/>
          <w:lang w:val="uk-UA"/>
        </w:rPr>
        <w:t xml:space="preserve"> </w:t>
      </w:r>
      <w:r w:rsidRPr="00F446D7">
        <w:rPr>
          <w:spacing w:val="-6"/>
          <w:lang w:val="uk-UA"/>
        </w:rPr>
        <w:t>члени Комісії.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F74A37" w:rsidRPr="00F74A37" w:rsidRDefault="00147E25" w:rsidP="00F74A37">
      <w:pPr>
        <w:ind w:firstLine="567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="00FF4347">
        <w:rPr>
          <w:lang w:val="uk-UA"/>
        </w:rPr>
        <w:t>Затвердити порядок денний</w:t>
      </w:r>
      <w:r w:rsidR="009B4A2E">
        <w:rPr>
          <w:lang w:val="uk-UA"/>
        </w:rPr>
        <w:t>.</w:t>
      </w:r>
      <w:r w:rsidR="00644088">
        <w:rPr>
          <w:lang w:val="uk-UA"/>
        </w:rPr>
        <w:t xml:space="preserve"> </w:t>
      </w:r>
    </w:p>
    <w:p w:rsidR="005A3908" w:rsidRDefault="005A3908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 w:rsidR="00AE7B48"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147E25" w:rsidRPr="00804C10" w:rsidRDefault="00147E25" w:rsidP="00FC11D0">
      <w:pPr>
        <w:ind w:firstLine="709"/>
        <w:jc w:val="both"/>
        <w:rPr>
          <w:b/>
          <w:lang w:val="uk-UA"/>
        </w:rPr>
      </w:pPr>
    </w:p>
    <w:p w:rsidR="00FC11D0" w:rsidRPr="00804C10" w:rsidRDefault="00FC11D0" w:rsidP="00FC11D0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СЛУХАЛИ:</w:t>
      </w:r>
    </w:p>
    <w:p w:rsidR="009A17E2" w:rsidRPr="00804C10" w:rsidRDefault="009A17E2" w:rsidP="00091AA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3C0183" w:rsidRPr="00804C10" w:rsidRDefault="003C0183" w:rsidP="003C0183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ПЕРШОМУ ПУНКТУ ПОРЯДКУ ДЕННОГО:</w:t>
      </w:r>
    </w:p>
    <w:p w:rsidR="003C0183" w:rsidRPr="00804C10" w:rsidRDefault="003C0183" w:rsidP="003C0183">
      <w:pPr>
        <w:ind w:firstLine="709"/>
        <w:jc w:val="both"/>
        <w:rPr>
          <w:b/>
          <w:lang w:val="uk-UA"/>
        </w:rPr>
      </w:pPr>
    </w:p>
    <w:p w:rsidR="00FD0FC7" w:rsidRDefault="003C0183" w:rsidP="00147E25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lang w:val="uk-UA"/>
        </w:rPr>
        <w:lastRenderedPageBreak/>
        <w:t xml:space="preserve">І. </w:t>
      </w:r>
      <w:r w:rsidR="00166676" w:rsidRPr="00166676">
        <w:rPr>
          <w:b/>
          <w:bCs/>
          <w:lang w:val="uk-UA"/>
        </w:rPr>
        <w:t>Про проведення конкурсів на зайняття вакантних посад першого заступника Голови Державного агентства резерву та заступника Голови Державного агентства резерву</w:t>
      </w:r>
      <w:r w:rsidR="00FD0FC7" w:rsidRPr="00FD0FC7">
        <w:rPr>
          <w:b/>
          <w:lang w:val="uk-UA"/>
        </w:rPr>
        <w:t>.</w:t>
      </w:r>
    </w:p>
    <w:p w:rsidR="00FD0FC7" w:rsidRDefault="00FD0FC7" w:rsidP="00147E25">
      <w:pPr>
        <w:pStyle w:val="1"/>
        <w:ind w:left="0"/>
        <w:jc w:val="both"/>
        <w:rPr>
          <w:b/>
          <w:lang w:val="uk-UA"/>
        </w:rPr>
      </w:pPr>
    </w:p>
    <w:p w:rsidR="0021650F" w:rsidRPr="00804C10" w:rsidRDefault="0021650F" w:rsidP="0021650F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1D3C1D">
        <w:rPr>
          <w:spacing w:val="-6"/>
          <w:lang w:val="uk-UA"/>
        </w:rPr>
        <w:t>Сорока С.В.</w:t>
      </w:r>
      <w:r>
        <w:rPr>
          <w:spacing w:val="-6"/>
          <w:lang w:val="uk-UA"/>
        </w:rPr>
        <w:t>, Костик В.В.</w:t>
      </w:r>
    </w:p>
    <w:p w:rsidR="0021650F" w:rsidRPr="00804C10" w:rsidRDefault="0021650F" w:rsidP="0021650F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CE7275" w:rsidRPr="00CF3BAF" w:rsidRDefault="0021650F" w:rsidP="00CE7275">
      <w:pPr>
        <w:pStyle w:val="1"/>
        <w:ind w:left="0" w:firstLine="36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644234">
        <w:rPr>
          <w:lang w:val="uk-UA"/>
        </w:rPr>
        <w:t xml:space="preserve">Інформацію щодо перевірки секретаріатом Комісії документів кандидатів на відповідність встановленим законом вимогам взяти до відома. </w:t>
      </w:r>
      <w:r w:rsidR="00CE7275" w:rsidRPr="00644234">
        <w:rPr>
          <w:bCs/>
          <w:lang w:val="uk-UA"/>
        </w:rPr>
        <w:t>Визначити, що конкурс</w:t>
      </w:r>
      <w:r w:rsidR="00166676">
        <w:rPr>
          <w:bCs/>
          <w:lang w:val="uk-UA"/>
        </w:rPr>
        <w:t>и</w:t>
      </w:r>
      <w:r w:rsidR="00FE144B">
        <w:rPr>
          <w:bCs/>
          <w:lang w:val="uk-UA"/>
        </w:rPr>
        <w:t xml:space="preserve"> на зайняття вакантних</w:t>
      </w:r>
      <w:r w:rsidR="00CE7275" w:rsidRPr="00644234">
        <w:rPr>
          <w:bCs/>
          <w:lang w:val="uk-UA"/>
        </w:rPr>
        <w:t xml:space="preserve"> посад </w:t>
      </w:r>
      <w:r w:rsidR="00FE144B">
        <w:rPr>
          <w:bCs/>
          <w:lang w:val="uk-UA"/>
        </w:rPr>
        <w:t xml:space="preserve">першого заступника </w:t>
      </w:r>
      <w:r w:rsidR="00FE144B" w:rsidRPr="00AE7B48">
        <w:rPr>
          <w:bCs/>
          <w:lang w:val="uk-UA"/>
        </w:rPr>
        <w:t xml:space="preserve">Голови Державного агентства резерву </w:t>
      </w:r>
      <w:r w:rsidR="00FE144B" w:rsidRPr="00DE1ABD">
        <w:rPr>
          <w:bCs/>
          <w:lang w:val="uk-UA"/>
        </w:rPr>
        <w:t xml:space="preserve">відповідно до розпорядження </w:t>
      </w:r>
      <w:r w:rsidR="00FE144B" w:rsidRPr="00436FDF">
        <w:rPr>
          <w:bCs/>
          <w:lang w:val="uk-UA"/>
        </w:rPr>
        <w:t>Кабінету Міністрів України від 22 серпня 2018 року № 593-р «Про оголошення конкурсу на зайняття вакантної посади першого заступника Голови Державного агентства резерву» та заступника Голови Державного агентства резерву відповідно до розпорядження Кабінету Міністрів України від 22 серпня 2018 року № 594-р «Про оголошення конкурсу на зайняття вакантної посади заступника Голови Державного агентства резерву»</w:t>
      </w:r>
      <w:r w:rsidR="00FE144B">
        <w:rPr>
          <w:bCs/>
          <w:lang w:val="uk-UA"/>
        </w:rPr>
        <w:t xml:space="preserve"> </w:t>
      </w:r>
      <w:r w:rsidR="00CE7275" w:rsidRPr="00644234">
        <w:rPr>
          <w:bCs/>
          <w:lang w:val="uk-UA"/>
        </w:rPr>
        <w:t xml:space="preserve">проводити відповідно до постанови Кабінету Міністрів України </w:t>
      </w:r>
      <w:r w:rsidR="00FE144B">
        <w:rPr>
          <w:bCs/>
          <w:lang w:val="uk-UA"/>
        </w:rPr>
        <w:br/>
      </w:r>
      <w:r w:rsidR="00CE7275" w:rsidRPr="00644234">
        <w:rPr>
          <w:bCs/>
          <w:lang w:val="uk-UA"/>
        </w:rPr>
        <w:t>від 25 березня 2016 р. № 246.</w:t>
      </w:r>
    </w:p>
    <w:p w:rsidR="007D0FBC" w:rsidRDefault="007D0FBC" w:rsidP="00CE7275">
      <w:pPr>
        <w:pStyle w:val="1"/>
        <w:ind w:left="0" w:firstLine="360"/>
        <w:jc w:val="both"/>
        <w:rPr>
          <w:b/>
          <w:spacing w:val="-6"/>
          <w:lang w:val="uk-UA"/>
        </w:rPr>
      </w:pPr>
    </w:p>
    <w:p w:rsidR="00FD0FC7" w:rsidRPr="00804C10" w:rsidRDefault="00FD0FC7" w:rsidP="00FD0FC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FD0FC7" w:rsidRPr="00804C10" w:rsidRDefault="00AE622A" w:rsidP="00FD0FC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="00FE144B">
        <w:rPr>
          <w:spacing w:val="-6"/>
          <w:lang w:val="uk-UA"/>
        </w:rPr>
        <w:t>8</w:t>
      </w:r>
      <w:r w:rsidR="00FD0FC7" w:rsidRPr="00804C10">
        <w:rPr>
          <w:spacing w:val="-6"/>
          <w:lang w:val="uk-UA"/>
        </w:rPr>
        <w:t>;</w:t>
      </w:r>
    </w:p>
    <w:p w:rsidR="00FD0FC7" w:rsidRPr="00804C10" w:rsidRDefault="00FD0FC7" w:rsidP="00FD0FC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AE622A" w:rsidRDefault="00AE622A" w:rsidP="00FD0FC7">
      <w:pPr>
        <w:jc w:val="both"/>
        <w:rPr>
          <w:b/>
          <w:lang w:val="uk-UA"/>
        </w:rPr>
      </w:pPr>
    </w:p>
    <w:p w:rsidR="00FD0FC7" w:rsidRPr="00804C10" w:rsidRDefault="00FD0FC7" w:rsidP="00FD0FC7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ДРУГОМУ ПУНКТУ ПОРЯДКУ ДЕННОГО:</w:t>
      </w:r>
    </w:p>
    <w:p w:rsidR="00FD0FC7" w:rsidRPr="00804C10" w:rsidRDefault="00FD0FC7" w:rsidP="00FD0FC7">
      <w:pPr>
        <w:pStyle w:val="1"/>
        <w:ind w:left="0"/>
        <w:jc w:val="both"/>
        <w:rPr>
          <w:b/>
          <w:lang w:val="uk-UA"/>
        </w:rPr>
      </w:pPr>
    </w:p>
    <w:p w:rsidR="00CE7275" w:rsidRDefault="00FD0FC7" w:rsidP="008337DD">
      <w:pPr>
        <w:pStyle w:val="1"/>
        <w:ind w:left="0"/>
        <w:jc w:val="both"/>
        <w:rPr>
          <w:b/>
          <w:lang w:val="uk-UA"/>
        </w:rPr>
      </w:pPr>
      <w:r w:rsidRPr="00FD0FC7">
        <w:rPr>
          <w:b/>
          <w:lang w:val="uk-UA"/>
        </w:rPr>
        <w:t>ІІ.</w:t>
      </w:r>
      <w:r w:rsidR="00B70540">
        <w:rPr>
          <w:b/>
          <w:lang w:val="uk-UA"/>
        </w:rPr>
        <w:t xml:space="preserve"> </w:t>
      </w:r>
      <w:r w:rsidR="00CE7275" w:rsidRPr="00CE7275">
        <w:rPr>
          <w:b/>
          <w:bCs/>
          <w:lang w:val="uk-UA"/>
        </w:rPr>
        <w:t>Про затвердження рішення комітету з відбору кандидатів на зайняття вакантних посад держа</w:t>
      </w:r>
      <w:r w:rsidR="00590406">
        <w:rPr>
          <w:b/>
          <w:bCs/>
          <w:lang w:val="uk-UA"/>
        </w:rPr>
        <w:t xml:space="preserve">вної служби категорії «А» від </w:t>
      </w:r>
      <w:r w:rsidR="00FE144B">
        <w:rPr>
          <w:b/>
          <w:bCs/>
          <w:lang w:val="uk-UA"/>
        </w:rPr>
        <w:t>18 вересня</w:t>
      </w:r>
      <w:r w:rsidR="00CE7275" w:rsidRPr="00CE7275">
        <w:rPr>
          <w:b/>
          <w:bCs/>
          <w:lang w:val="uk-UA"/>
        </w:rPr>
        <w:t xml:space="preserve"> 2018 року № </w:t>
      </w:r>
      <w:r w:rsidR="00FE144B">
        <w:rPr>
          <w:b/>
          <w:bCs/>
          <w:lang w:val="uk-UA"/>
        </w:rPr>
        <w:t>11</w:t>
      </w:r>
      <w:r w:rsidR="00CE7275">
        <w:rPr>
          <w:b/>
          <w:bCs/>
          <w:lang w:val="uk-UA"/>
        </w:rPr>
        <w:t>.</w:t>
      </w:r>
    </w:p>
    <w:p w:rsidR="00CE7275" w:rsidRPr="00804C10" w:rsidRDefault="00CE7275" w:rsidP="00CE7275">
      <w:pPr>
        <w:ind w:firstLine="709"/>
        <w:jc w:val="both"/>
        <w:rPr>
          <w:b/>
          <w:lang w:val="uk-UA"/>
        </w:rPr>
      </w:pPr>
    </w:p>
    <w:p w:rsidR="00CE7275" w:rsidRPr="00804C10" w:rsidRDefault="00CE7275" w:rsidP="00CE7275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Затвердити рішення комітету з </w:t>
      </w:r>
      <w:r w:rsidRPr="00804C10">
        <w:rPr>
          <w:bCs/>
          <w:lang w:val="uk-UA"/>
        </w:rPr>
        <w:t>відбору кандидатів на зайняття вакантних посад держа</w:t>
      </w:r>
      <w:r w:rsidR="00FE144B">
        <w:rPr>
          <w:bCs/>
          <w:lang w:val="uk-UA"/>
        </w:rPr>
        <w:t>вної служби категорії «А» від 18 вересня</w:t>
      </w:r>
      <w:r>
        <w:rPr>
          <w:bCs/>
          <w:lang w:val="uk-UA"/>
        </w:rPr>
        <w:t xml:space="preserve"> </w:t>
      </w:r>
      <w:r w:rsidRPr="00804C10">
        <w:rPr>
          <w:bCs/>
          <w:lang w:val="uk-UA"/>
        </w:rPr>
        <w:t xml:space="preserve">2018 року № </w:t>
      </w:r>
      <w:r w:rsidR="00590406">
        <w:rPr>
          <w:bCs/>
          <w:lang w:val="uk-UA"/>
        </w:rPr>
        <w:t>1</w:t>
      </w:r>
      <w:r w:rsidR="00FE144B">
        <w:rPr>
          <w:bCs/>
          <w:lang w:val="uk-UA"/>
        </w:rPr>
        <w:t>1</w:t>
      </w:r>
      <w:r w:rsidRPr="00804C10">
        <w:rPr>
          <w:bCs/>
          <w:lang w:val="uk-UA"/>
        </w:rPr>
        <w:t>.</w:t>
      </w:r>
    </w:p>
    <w:p w:rsidR="00CE7275" w:rsidRPr="00804C10" w:rsidRDefault="00CE7275" w:rsidP="00CE7275">
      <w:pPr>
        <w:ind w:firstLine="709"/>
        <w:jc w:val="both"/>
        <w:rPr>
          <w:b/>
          <w:lang w:val="uk-UA"/>
        </w:rPr>
      </w:pP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CE7275" w:rsidRDefault="00CE7275" w:rsidP="00CE727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 w:rsidR="00FE144B"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CE7275" w:rsidRDefault="00CE7275" w:rsidP="008337DD">
      <w:pPr>
        <w:pStyle w:val="1"/>
        <w:ind w:left="0"/>
        <w:jc w:val="both"/>
        <w:rPr>
          <w:b/>
          <w:lang w:val="uk-UA"/>
        </w:rPr>
      </w:pPr>
    </w:p>
    <w:p w:rsidR="00CE7275" w:rsidRPr="00804C10" w:rsidRDefault="00CE7275" w:rsidP="00CE7275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ТРЕТЬОМУ ПУНКТУ ПОРЯДКУ ДЕННОГО:</w:t>
      </w:r>
    </w:p>
    <w:p w:rsidR="00CE7275" w:rsidRPr="00804C10" w:rsidRDefault="00CE7275" w:rsidP="00CE7275">
      <w:pPr>
        <w:jc w:val="both"/>
        <w:rPr>
          <w:b/>
          <w:lang w:val="uk-UA"/>
        </w:rPr>
      </w:pPr>
    </w:p>
    <w:p w:rsidR="00CE7275" w:rsidRDefault="00CE7275" w:rsidP="00CE7275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lang w:val="uk-UA"/>
        </w:rPr>
        <w:t>ІІ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CE7275">
        <w:rPr>
          <w:b/>
          <w:bCs/>
          <w:lang w:val="uk-UA"/>
        </w:rPr>
        <w:t>Про затвердження пропозицій комітету з відбору кандидатів на зайняття вакантних посад державної служби категорії «А» щодо часу про</w:t>
      </w:r>
      <w:r w:rsidR="00590406">
        <w:rPr>
          <w:b/>
          <w:bCs/>
          <w:lang w:val="uk-UA"/>
        </w:rPr>
        <w:t>ведення окремих етапів конкурс</w:t>
      </w:r>
      <w:r w:rsidR="00FE144B">
        <w:rPr>
          <w:b/>
          <w:bCs/>
          <w:lang w:val="uk-UA"/>
        </w:rPr>
        <w:t>ів</w:t>
      </w:r>
      <w:r w:rsidRPr="00CE7275">
        <w:rPr>
          <w:b/>
          <w:bCs/>
          <w:lang w:val="uk-UA"/>
        </w:rPr>
        <w:t>, часу вирішення ситуаційних завдань.</w:t>
      </w:r>
    </w:p>
    <w:p w:rsidR="00CE7275" w:rsidRDefault="00CE7275" w:rsidP="008337DD">
      <w:pPr>
        <w:pStyle w:val="1"/>
        <w:ind w:left="0"/>
        <w:jc w:val="both"/>
        <w:rPr>
          <w:b/>
          <w:lang w:val="uk-UA"/>
        </w:rPr>
      </w:pP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Взяти за основу запропонований членами комітету з </w:t>
      </w:r>
      <w:r w:rsidRPr="00804C10">
        <w:rPr>
          <w:bCs/>
          <w:lang w:val="uk-UA"/>
        </w:rPr>
        <w:t>відбору кандидатів на зайняття вакантних посад державної служби категорії «А»</w:t>
      </w:r>
      <w:r w:rsidRPr="00804C10">
        <w:rPr>
          <w:lang w:val="uk-UA"/>
        </w:rPr>
        <w:t xml:space="preserve"> орієнтовний графік засідання Комісії з питань вищого корпусу державної служби на </w:t>
      </w:r>
      <w:r w:rsidR="00FE144B">
        <w:rPr>
          <w:lang w:val="uk-UA"/>
        </w:rPr>
        <w:t>25 вересня</w:t>
      </w:r>
      <w:r>
        <w:rPr>
          <w:lang w:val="uk-UA"/>
        </w:rPr>
        <w:t xml:space="preserve"> </w:t>
      </w:r>
      <w:r w:rsidRPr="00804C10">
        <w:rPr>
          <w:lang w:val="uk-UA"/>
        </w:rPr>
        <w:t>2018 року</w:t>
      </w:r>
      <w:r w:rsidRPr="00804C10">
        <w:rPr>
          <w:bCs/>
          <w:lang w:val="uk-UA"/>
        </w:rPr>
        <w:t xml:space="preserve">. 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bCs/>
          <w:lang w:val="uk-UA"/>
        </w:rPr>
      </w:pP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="00FE144B"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CE7275" w:rsidRDefault="00CE7275" w:rsidP="00CE7275">
      <w:pPr>
        <w:jc w:val="both"/>
        <w:rPr>
          <w:b/>
          <w:lang w:val="uk-UA"/>
        </w:rPr>
      </w:pPr>
    </w:p>
    <w:p w:rsidR="00CE7275" w:rsidRPr="00804C10" w:rsidRDefault="00CE7275" w:rsidP="00CE7275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ЧЕТВЕРТОМУ ПУНКТУ ПОРЯДКУ ДЕННОГО:</w:t>
      </w:r>
    </w:p>
    <w:p w:rsidR="00CE7275" w:rsidRDefault="00CE7275" w:rsidP="00CE7275">
      <w:pPr>
        <w:tabs>
          <w:tab w:val="left" w:pos="1080"/>
        </w:tabs>
        <w:jc w:val="both"/>
        <w:rPr>
          <w:b/>
          <w:lang w:val="uk-UA"/>
        </w:rPr>
      </w:pPr>
    </w:p>
    <w:p w:rsidR="00CE7275" w:rsidRDefault="00CE7275" w:rsidP="00CE7275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bCs/>
          <w:lang w:val="uk-UA"/>
        </w:rPr>
        <w:t>І</w:t>
      </w:r>
      <w:r w:rsidRPr="00804C10"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 w:rsidR="00590406">
        <w:rPr>
          <w:b/>
          <w:bCs/>
          <w:lang w:val="uk-UA"/>
        </w:rPr>
        <w:t xml:space="preserve">Про </w:t>
      </w:r>
      <w:r w:rsidR="00E02B08" w:rsidRPr="00E02B08">
        <w:rPr>
          <w:b/>
          <w:bCs/>
          <w:lang w:val="uk-UA"/>
        </w:rPr>
        <w:t xml:space="preserve">затвердження </w:t>
      </w:r>
      <w:r w:rsidR="00FE144B">
        <w:rPr>
          <w:b/>
          <w:bCs/>
          <w:lang w:val="uk-UA"/>
        </w:rPr>
        <w:t xml:space="preserve">списків кандидатів, </w:t>
      </w:r>
      <w:r w:rsidR="00FE144B" w:rsidRPr="00FE144B">
        <w:rPr>
          <w:b/>
          <w:bCs/>
          <w:lang w:val="uk-UA"/>
        </w:rPr>
        <w:t xml:space="preserve">яких допущено до проходження тестування на зайняття вакантних посад першого заступника Голови Державного агентства резерву відповідно до розпорядження Кабінету Міністрів України від 22 серпня </w:t>
      </w:r>
      <w:r w:rsidR="00FE144B">
        <w:rPr>
          <w:b/>
          <w:bCs/>
          <w:lang w:val="uk-UA"/>
        </w:rPr>
        <w:br/>
      </w:r>
      <w:r w:rsidR="00FE144B" w:rsidRPr="00FE144B">
        <w:rPr>
          <w:b/>
          <w:bCs/>
          <w:lang w:val="uk-UA"/>
        </w:rPr>
        <w:t xml:space="preserve">2018 року № 593-р «Про оголошення конкурсу на зайняття вакантної посади першого заступника Голови Державного агентства резерву» та заступника Голови Державного </w:t>
      </w:r>
      <w:r w:rsidR="00FE144B" w:rsidRPr="00FE144B">
        <w:rPr>
          <w:b/>
          <w:bCs/>
          <w:lang w:val="uk-UA"/>
        </w:rPr>
        <w:lastRenderedPageBreak/>
        <w:t xml:space="preserve">агентства резерву відповідно до розпорядження Кабінету Міністрів України </w:t>
      </w:r>
      <w:r w:rsidR="00FE144B">
        <w:rPr>
          <w:b/>
          <w:bCs/>
          <w:lang w:val="uk-UA"/>
        </w:rPr>
        <w:br/>
      </w:r>
      <w:r w:rsidR="00FE144B" w:rsidRPr="00FE144B">
        <w:rPr>
          <w:b/>
          <w:bCs/>
          <w:lang w:val="uk-UA"/>
        </w:rPr>
        <w:t>від 22 серпня 2018 року № 594-р «Про оголошення конкурсу на зайняття вакантної посади заступника Голови Державного агентства резерву»</w:t>
      </w:r>
      <w:r w:rsidR="00E02B08" w:rsidRPr="00E02B08">
        <w:rPr>
          <w:b/>
          <w:bCs/>
          <w:lang w:val="uk-UA"/>
        </w:rPr>
        <w:t>.</w:t>
      </w:r>
    </w:p>
    <w:p w:rsidR="00CE7275" w:rsidRDefault="00CE7275" w:rsidP="008337DD">
      <w:pPr>
        <w:pStyle w:val="1"/>
        <w:ind w:left="0"/>
        <w:jc w:val="both"/>
        <w:rPr>
          <w:b/>
          <w:lang w:val="uk-UA"/>
        </w:rPr>
      </w:pPr>
    </w:p>
    <w:p w:rsidR="00CE7275" w:rsidRPr="00804C10" w:rsidRDefault="00CE7275" w:rsidP="00CE7275">
      <w:pPr>
        <w:pStyle w:val="1"/>
        <w:ind w:left="0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Допустити до </w:t>
      </w:r>
      <w:r w:rsidRPr="00804C10">
        <w:rPr>
          <w:bCs/>
          <w:lang w:val="uk-UA"/>
        </w:rPr>
        <w:t xml:space="preserve">проходження </w:t>
      </w:r>
      <w:r w:rsidR="00E02B08">
        <w:rPr>
          <w:bCs/>
          <w:lang w:val="uk-UA"/>
        </w:rPr>
        <w:t>тестування на зайняття вакантн</w:t>
      </w:r>
      <w:r w:rsidR="00EB12E7">
        <w:rPr>
          <w:bCs/>
          <w:lang w:val="uk-UA"/>
        </w:rPr>
        <w:t>их</w:t>
      </w:r>
      <w:r>
        <w:rPr>
          <w:bCs/>
          <w:lang w:val="uk-UA"/>
        </w:rPr>
        <w:t xml:space="preserve"> посад</w:t>
      </w:r>
      <w:r w:rsidR="00E02B08">
        <w:rPr>
          <w:bCs/>
          <w:lang w:val="uk-UA"/>
        </w:rPr>
        <w:t xml:space="preserve"> </w:t>
      </w:r>
      <w:r w:rsidR="007E3728">
        <w:rPr>
          <w:bCs/>
          <w:lang w:val="uk-UA"/>
        </w:rPr>
        <w:t>вакантних</w:t>
      </w:r>
      <w:r w:rsidR="007E3728" w:rsidRPr="00644234">
        <w:rPr>
          <w:bCs/>
          <w:lang w:val="uk-UA"/>
        </w:rPr>
        <w:t xml:space="preserve"> посад </w:t>
      </w:r>
      <w:r w:rsidR="007E3728">
        <w:rPr>
          <w:bCs/>
          <w:lang w:val="uk-UA"/>
        </w:rPr>
        <w:t xml:space="preserve">першого заступника </w:t>
      </w:r>
      <w:r w:rsidR="007E3728" w:rsidRPr="00AE7B48">
        <w:rPr>
          <w:bCs/>
          <w:lang w:val="uk-UA"/>
        </w:rPr>
        <w:t xml:space="preserve">Голови Державного агентства резерву </w:t>
      </w:r>
      <w:r w:rsidR="007E3728" w:rsidRPr="00DE1ABD">
        <w:rPr>
          <w:bCs/>
          <w:lang w:val="uk-UA"/>
        </w:rPr>
        <w:t xml:space="preserve">відповідно до розпорядження </w:t>
      </w:r>
      <w:r w:rsidR="007E3728" w:rsidRPr="00436FDF">
        <w:rPr>
          <w:bCs/>
          <w:lang w:val="uk-UA"/>
        </w:rPr>
        <w:t>Кабінету Міністрів України від 22 серпня 2018 року № 593-р «Про оголошення конкурсу на зайняття вакантної посади першого заступника Голови Державного агентства резерву» та заступника Голови Державного агентства резерву відповідно до розпорядження Кабінету Міністрів України від 22 серпня 2018 року № 594-р «Про оголошення конкурсу на зайняття вакантної посади заступника Голови Державного агентства резерву»</w:t>
      </w:r>
      <w:r w:rsidR="00E02B08">
        <w:rPr>
          <w:bCs/>
          <w:lang w:val="uk-UA"/>
        </w:rPr>
        <w:t xml:space="preserve">, </w:t>
      </w:r>
      <w:r>
        <w:rPr>
          <w:bCs/>
          <w:lang w:val="uk-UA"/>
        </w:rPr>
        <w:t xml:space="preserve">всього </w:t>
      </w:r>
      <w:r w:rsidR="007E3728">
        <w:rPr>
          <w:bCs/>
          <w:lang w:val="uk-UA"/>
        </w:rPr>
        <w:t>9</w:t>
      </w:r>
      <w:r w:rsidRPr="00804C10">
        <w:rPr>
          <w:bCs/>
          <w:lang w:val="uk-UA"/>
        </w:rPr>
        <w:t xml:space="preserve"> кандидат</w:t>
      </w:r>
      <w:r w:rsidR="007E3728">
        <w:rPr>
          <w:bCs/>
          <w:lang w:val="uk-UA"/>
        </w:rPr>
        <w:t>ів</w:t>
      </w:r>
      <w:r w:rsidRPr="00804C10">
        <w:rPr>
          <w:bCs/>
          <w:lang w:val="uk-UA"/>
        </w:rPr>
        <w:t>.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="007E3728"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CE7275" w:rsidRDefault="00CE7275" w:rsidP="008337DD">
      <w:pPr>
        <w:pStyle w:val="1"/>
        <w:ind w:left="0"/>
        <w:jc w:val="both"/>
        <w:rPr>
          <w:b/>
          <w:bCs/>
          <w:lang w:val="uk-UA"/>
        </w:rPr>
      </w:pPr>
    </w:p>
    <w:p w:rsidR="00CE7275" w:rsidRPr="00804C10" w:rsidRDefault="00CE7275" w:rsidP="00CE7275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</w:t>
      </w:r>
      <w:r w:rsidRPr="00804C10">
        <w:rPr>
          <w:b/>
        </w:rPr>
        <w:t>’</w:t>
      </w:r>
      <w:r w:rsidRPr="00804C10">
        <w:rPr>
          <w:b/>
          <w:lang w:val="uk-UA"/>
        </w:rPr>
        <w:t>ЯТОМУ ПУНКТУ ПОРЯДКУ ДЕННОГО:</w:t>
      </w:r>
    </w:p>
    <w:p w:rsidR="00CE7275" w:rsidRPr="00804C10" w:rsidRDefault="00CE7275" w:rsidP="00CE7275">
      <w:pPr>
        <w:ind w:firstLine="709"/>
        <w:jc w:val="both"/>
        <w:rPr>
          <w:b/>
          <w:lang w:val="uk-UA"/>
        </w:rPr>
      </w:pPr>
    </w:p>
    <w:p w:rsidR="00CE7275" w:rsidRDefault="00CE7275" w:rsidP="00CE7275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CE7275">
        <w:rPr>
          <w:b/>
          <w:bCs/>
          <w:lang w:val="uk-UA"/>
        </w:rPr>
        <w:t xml:space="preserve">Про проведення тестування та визначення його результатів для </w:t>
      </w:r>
      <w:r w:rsidR="007E3728">
        <w:rPr>
          <w:b/>
          <w:bCs/>
          <w:lang w:val="uk-UA"/>
        </w:rPr>
        <w:t>кандидатів на зайняття вакантних</w:t>
      </w:r>
      <w:r w:rsidRPr="00CE7275">
        <w:rPr>
          <w:b/>
          <w:bCs/>
          <w:lang w:val="uk-UA"/>
        </w:rPr>
        <w:t xml:space="preserve"> посад</w:t>
      </w:r>
      <w:r w:rsidR="007E3728">
        <w:rPr>
          <w:b/>
          <w:bCs/>
          <w:lang w:val="uk-UA"/>
        </w:rPr>
        <w:t xml:space="preserve"> першого заступника Голови Державного агентства резерву та заступника Голови Державного агентства резерву. </w:t>
      </w:r>
      <w:r w:rsidR="00E02B08">
        <w:rPr>
          <w:b/>
          <w:bCs/>
          <w:lang w:val="uk-UA"/>
        </w:rPr>
        <w:t xml:space="preserve"> </w:t>
      </w:r>
    </w:p>
    <w:p w:rsidR="007E530D" w:rsidRDefault="007E530D" w:rsidP="00CE7275">
      <w:pPr>
        <w:pStyle w:val="1"/>
        <w:ind w:left="0"/>
        <w:jc w:val="both"/>
        <w:rPr>
          <w:b/>
          <w:bCs/>
          <w:lang w:val="uk-UA"/>
        </w:rPr>
      </w:pPr>
    </w:p>
    <w:p w:rsidR="007E530D" w:rsidRDefault="007E530D" w:rsidP="00CE7275">
      <w:pPr>
        <w:pStyle w:val="1"/>
        <w:ind w:left="0"/>
        <w:jc w:val="both"/>
        <w:rPr>
          <w:b/>
          <w:bCs/>
          <w:lang w:val="uk-UA"/>
        </w:rPr>
      </w:pPr>
      <w:r w:rsidRPr="007E530D">
        <w:rPr>
          <w:bCs/>
          <w:lang w:val="uk-UA"/>
        </w:rPr>
        <w:t>Кандидати Котов Павло Володимирович та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Дмитрушко Вікторія Михайлівна скористалися правом використання попереднього результату під час проходження тестування на зайняття вакантної посади першого заступника Голови Державного агентства резерву (</w:t>
      </w:r>
      <w:r w:rsidRPr="007E530D">
        <w:rPr>
          <w:bCs/>
          <w:lang w:val="uk-UA"/>
        </w:rPr>
        <w:t>Котов Павло Володимирович та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Дмитрушко Вікторія Михайлівна) та заступника Голови Державного агентства резерву (Дмитрушко Вікторія Михайлівна), а саме зайшли в автоматизовану систему тестування та роздрукували звіти</w:t>
      </w:r>
      <w:r w:rsidRPr="007E530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 результати проходження тестування</w:t>
      </w:r>
      <w:r>
        <w:rPr>
          <w:lang w:val="uk-UA"/>
        </w:rPr>
        <w:t xml:space="preserve">. </w:t>
      </w:r>
      <w:r w:rsidR="00594103">
        <w:rPr>
          <w:lang w:val="uk-UA"/>
        </w:rPr>
        <w:t>Вищезазначеними кандидатами надано можливість адміністратору конкурсу оформити відповідний звіт у порядку передбаченому абзацами другим та третім пункту 34 Порядку проведення конкурсу, затвердженого постановою Кабінету Міністрів України від 25 березня 2016 року № 246.</w:t>
      </w:r>
    </w:p>
    <w:p w:rsidR="00CE7275" w:rsidRDefault="00CE7275" w:rsidP="008337DD">
      <w:pPr>
        <w:pStyle w:val="1"/>
        <w:ind w:left="0"/>
        <w:jc w:val="both"/>
        <w:rPr>
          <w:b/>
          <w:bCs/>
          <w:lang w:val="uk-UA"/>
        </w:rPr>
      </w:pPr>
    </w:p>
    <w:p w:rsidR="00CE7275" w:rsidRPr="00804C10" w:rsidRDefault="00CE7275" w:rsidP="00CE7275">
      <w:pPr>
        <w:jc w:val="center"/>
        <w:rPr>
          <w:bCs/>
          <w:i/>
          <w:lang w:val="uk-UA"/>
        </w:rPr>
      </w:pPr>
      <w:r w:rsidRPr="00804C10">
        <w:rPr>
          <w:i/>
          <w:lang w:val="uk-UA"/>
        </w:rPr>
        <w:t>Проведення тестування та визначення його результатів для кандидатів на зайняття вакантної посади</w:t>
      </w:r>
      <w:r>
        <w:rPr>
          <w:i/>
          <w:lang w:val="uk-UA"/>
        </w:rPr>
        <w:t xml:space="preserve"> </w:t>
      </w:r>
      <w:r w:rsidR="007E3728">
        <w:rPr>
          <w:i/>
          <w:lang w:val="uk-UA"/>
        </w:rPr>
        <w:t>першого заступника Голови Державного агентства резерву</w:t>
      </w:r>
      <w:r>
        <w:rPr>
          <w:i/>
          <w:lang w:val="uk-UA"/>
        </w:rPr>
        <w:t xml:space="preserve">: </w:t>
      </w:r>
      <w:r w:rsidRPr="00804C10">
        <w:rPr>
          <w:i/>
          <w:lang w:val="uk-UA"/>
        </w:rPr>
        <w:t xml:space="preserve"> </w:t>
      </w:r>
    </w:p>
    <w:p w:rsidR="00CE7275" w:rsidRPr="00804C10" w:rsidRDefault="00CE7275" w:rsidP="00CE7275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4735"/>
        <w:gridCol w:w="3543"/>
      </w:tblGrid>
      <w:tr w:rsidR="00CE7275" w:rsidRPr="00804C10" w:rsidTr="00791B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804C10" w:rsidRDefault="00CE7275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804C10" w:rsidRDefault="00CE7275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804C10" w:rsidRDefault="00CE7275" w:rsidP="00791B94">
            <w:pPr>
              <w:jc w:val="center"/>
              <w:rPr>
                <w:b/>
                <w:i/>
              </w:rPr>
            </w:pPr>
            <w:r w:rsidRPr="00804C10">
              <w:rPr>
                <w:bCs/>
                <w:lang w:val="uk-UA"/>
              </w:rPr>
              <w:t>Бали</w:t>
            </w:r>
          </w:p>
        </w:tc>
      </w:tr>
      <w:tr w:rsidR="00CE7275" w:rsidRPr="00804C10" w:rsidTr="00791B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804C10" w:rsidRDefault="00CE7275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882E02" w:rsidRDefault="001F3447" w:rsidP="00791B94">
            <w:pPr>
              <w:jc w:val="both"/>
            </w:pPr>
            <w:r>
              <w:rPr>
                <w:lang w:val="uk-UA"/>
              </w:rPr>
              <w:t>Котов Павло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75" w:rsidRPr="00CE7275" w:rsidRDefault="00CE7275" w:rsidP="00791B9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</w:tr>
      <w:tr w:rsidR="007E3728" w:rsidRPr="00804C10" w:rsidTr="00791B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8" w:rsidRPr="00804C10" w:rsidRDefault="007E3728" w:rsidP="00791B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8" w:rsidRDefault="001F3447" w:rsidP="00791B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Спіркіна Ольга Андріївна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8" w:rsidRDefault="001F3447" w:rsidP="00791B9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</w:tr>
      <w:tr w:rsidR="007E3728" w:rsidRPr="00804C10" w:rsidTr="00791B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8" w:rsidRPr="00804C10" w:rsidRDefault="007E3728" w:rsidP="00791B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8" w:rsidRDefault="001F3447" w:rsidP="00791B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Белінська Мирослава Миколаївна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8" w:rsidRDefault="001F3447" w:rsidP="00791B9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</w:tr>
      <w:tr w:rsidR="007E3728" w:rsidRPr="00804C10" w:rsidTr="00791B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8" w:rsidRPr="00804C10" w:rsidRDefault="007E3728" w:rsidP="00791B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8" w:rsidRDefault="001F3447" w:rsidP="00791B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Матусевич Наталія Михайлівна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8" w:rsidRDefault="001F3447" w:rsidP="00791B9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0</w:t>
            </w:r>
          </w:p>
        </w:tc>
      </w:tr>
      <w:tr w:rsidR="007E3728" w:rsidRPr="00804C10" w:rsidTr="00791B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8" w:rsidRPr="00804C10" w:rsidRDefault="007E3728" w:rsidP="00791B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8" w:rsidRDefault="001F3447" w:rsidP="00791B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Дмитрушко Вікторія Михайлівна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28" w:rsidRDefault="001F3447" w:rsidP="00791B9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</w:tr>
    </w:tbl>
    <w:p w:rsidR="00CE7275" w:rsidRPr="00804C10" w:rsidRDefault="00CE7275" w:rsidP="00CE7275">
      <w:pPr>
        <w:rPr>
          <w:b/>
          <w:bCs/>
          <w:lang w:val="uk-UA"/>
        </w:rPr>
      </w:pPr>
    </w:p>
    <w:p w:rsidR="00CE7275" w:rsidRPr="00804C10" w:rsidRDefault="00CE7275" w:rsidP="00CE7275">
      <w:pPr>
        <w:jc w:val="both"/>
        <w:rPr>
          <w:lang w:val="uk-UA"/>
        </w:rPr>
      </w:pPr>
      <w:r w:rsidRPr="00804C10">
        <w:rPr>
          <w:b/>
          <w:lang w:val="uk-UA"/>
        </w:rPr>
        <w:t>Взяли участь у тестуванні:</w:t>
      </w:r>
      <w:r w:rsidR="00E02B08">
        <w:rPr>
          <w:lang w:val="uk-UA"/>
        </w:rPr>
        <w:t xml:space="preserve"> </w:t>
      </w:r>
      <w:r w:rsidR="001F3447">
        <w:rPr>
          <w:lang w:val="uk-UA"/>
        </w:rPr>
        <w:t>5 осіб</w:t>
      </w:r>
      <w:r w:rsidRPr="00804C10">
        <w:rPr>
          <w:lang w:val="uk-UA"/>
        </w:rPr>
        <w:t>.</w:t>
      </w:r>
    </w:p>
    <w:p w:rsidR="00CE7275" w:rsidRDefault="00CE7275" w:rsidP="008337DD">
      <w:pPr>
        <w:pStyle w:val="1"/>
        <w:ind w:left="0"/>
        <w:jc w:val="both"/>
        <w:rPr>
          <w:b/>
          <w:bCs/>
          <w:lang w:val="uk-UA"/>
        </w:rPr>
      </w:pPr>
    </w:p>
    <w:p w:rsidR="00FC0633" w:rsidRPr="00804C10" w:rsidRDefault="00FC0633" w:rsidP="00FC0633">
      <w:pPr>
        <w:ind w:firstLine="709"/>
        <w:jc w:val="both"/>
        <w:rPr>
          <w:i/>
          <w:lang w:val="uk-UA"/>
        </w:rPr>
      </w:pPr>
      <w:r w:rsidRPr="00804C10">
        <w:rPr>
          <w:b/>
          <w:lang w:val="uk-UA"/>
        </w:rPr>
        <w:t xml:space="preserve">За результатами проведення тестування </w:t>
      </w:r>
      <w:r w:rsidRPr="00804C10">
        <w:rPr>
          <w:lang w:val="uk-UA"/>
        </w:rPr>
        <w:t xml:space="preserve">до розв'язання ситуаційних завдань допущено кандидатів на зайняття вакантної посади </w:t>
      </w:r>
      <w:r w:rsidR="001F3447">
        <w:rPr>
          <w:i/>
          <w:lang w:val="uk-UA"/>
        </w:rPr>
        <w:t>першого заступника Голови Державного агентства резерву</w:t>
      </w:r>
      <w:r w:rsidRPr="00804C10">
        <w:rPr>
          <w:i/>
          <w:lang w:val="uk-UA"/>
        </w:rPr>
        <w:t>:</w:t>
      </w:r>
    </w:p>
    <w:p w:rsidR="00FC0633" w:rsidRPr="00804C10" w:rsidRDefault="00FC0633" w:rsidP="00FC0633">
      <w:pPr>
        <w:ind w:firstLine="709"/>
        <w:jc w:val="both"/>
        <w:rPr>
          <w:i/>
          <w:lang w:val="uk-UA"/>
        </w:rPr>
      </w:pPr>
    </w:p>
    <w:p w:rsidR="00FC0633" w:rsidRDefault="00FC0633" w:rsidP="00FC0633">
      <w:pPr>
        <w:ind w:firstLine="709"/>
        <w:jc w:val="both"/>
        <w:rPr>
          <w:lang w:val="uk-UA"/>
        </w:rPr>
      </w:pPr>
      <w:r w:rsidRPr="00804C10">
        <w:rPr>
          <w:lang w:val="uk-UA"/>
        </w:rPr>
        <w:t>1.</w:t>
      </w:r>
      <w:r w:rsidRPr="00804C10">
        <w:rPr>
          <w:lang w:val="uk-UA"/>
        </w:rPr>
        <w:tab/>
      </w:r>
      <w:r w:rsidR="001F3447">
        <w:rPr>
          <w:lang w:val="uk-UA"/>
        </w:rPr>
        <w:t>Котов Павло Володимирович</w:t>
      </w:r>
    </w:p>
    <w:p w:rsidR="001F3447" w:rsidRDefault="001F3447" w:rsidP="00FC0633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2. </w:t>
      </w:r>
      <w:r>
        <w:rPr>
          <w:lang w:val="uk-UA"/>
        </w:rPr>
        <w:tab/>
        <w:t>Спіркіна Ольга Андріївна</w:t>
      </w:r>
    </w:p>
    <w:p w:rsidR="001F3447" w:rsidRDefault="001F3447" w:rsidP="00FC0633">
      <w:pPr>
        <w:ind w:firstLine="709"/>
        <w:jc w:val="both"/>
        <w:rPr>
          <w:lang w:val="uk-UA"/>
        </w:rPr>
      </w:pPr>
      <w:r>
        <w:rPr>
          <w:lang w:val="uk-UA"/>
        </w:rPr>
        <w:t xml:space="preserve">3.  </w:t>
      </w:r>
      <w:r>
        <w:rPr>
          <w:lang w:val="uk-UA"/>
        </w:rPr>
        <w:tab/>
        <w:t>Белінська Мирослава Миколаївна</w:t>
      </w:r>
    </w:p>
    <w:p w:rsidR="001F3447" w:rsidRPr="00804C10" w:rsidRDefault="001F3447" w:rsidP="00FC0633">
      <w:pPr>
        <w:ind w:firstLine="709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  <w:t>Дмитрушко Вікторія Михайлівна</w:t>
      </w:r>
    </w:p>
    <w:p w:rsidR="00FC0633" w:rsidRDefault="00FC0633" w:rsidP="00E02B08">
      <w:pPr>
        <w:jc w:val="both"/>
        <w:rPr>
          <w:b/>
          <w:bCs/>
          <w:lang w:val="uk-UA"/>
        </w:rPr>
      </w:pPr>
    </w:p>
    <w:p w:rsidR="001F3447" w:rsidRPr="00804C10" w:rsidRDefault="001F3447" w:rsidP="001F3447">
      <w:pPr>
        <w:jc w:val="center"/>
        <w:rPr>
          <w:bCs/>
          <w:i/>
          <w:lang w:val="uk-UA"/>
        </w:rPr>
      </w:pPr>
      <w:r w:rsidRPr="00804C10">
        <w:rPr>
          <w:i/>
          <w:lang w:val="uk-UA"/>
        </w:rPr>
        <w:t>Проведення тестування та визначення його результатів для кандидатів на зайняття вакантної посади</w:t>
      </w:r>
      <w:r>
        <w:rPr>
          <w:i/>
          <w:lang w:val="uk-UA"/>
        </w:rPr>
        <w:t xml:space="preserve"> заступника Голови Державного агентства резерву: </w:t>
      </w:r>
      <w:r w:rsidRPr="00804C10">
        <w:rPr>
          <w:i/>
          <w:lang w:val="uk-UA"/>
        </w:rPr>
        <w:t xml:space="preserve"> </w:t>
      </w:r>
    </w:p>
    <w:p w:rsidR="001F3447" w:rsidRPr="00804C10" w:rsidRDefault="001F3447" w:rsidP="001F3447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4735"/>
        <w:gridCol w:w="3543"/>
      </w:tblGrid>
      <w:tr w:rsidR="001F3447" w:rsidRPr="00804C10" w:rsidTr="009568B2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47" w:rsidRPr="00804C10" w:rsidRDefault="001F3447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47" w:rsidRPr="00804C10" w:rsidRDefault="001F3447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47" w:rsidRPr="00804C10" w:rsidRDefault="001F3447" w:rsidP="009568B2">
            <w:pPr>
              <w:jc w:val="center"/>
              <w:rPr>
                <w:b/>
                <w:i/>
              </w:rPr>
            </w:pPr>
            <w:r w:rsidRPr="00804C10">
              <w:rPr>
                <w:bCs/>
                <w:lang w:val="uk-UA"/>
              </w:rPr>
              <w:t>Бали</w:t>
            </w:r>
          </w:p>
        </w:tc>
      </w:tr>
      <w:tr w:rsidR="001F3447" w:rsidRPr="00804C10" w:rsidTr="009568B2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47" w:rsidRPr="00804C10" w:rsidRDefault="001F3447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47" w:rsidRDefault="001F3447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Спіркіна Ольга Андріївна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47" w:rsidRPr="00CE7275" w:rsidRDefault="001F3447" w:rsidP="009568B2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</w:tr>
      <w:tr w:rsidR="001F3447" w:rsidRPr="00804C10" w:rsidTr="009568B2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47" w:rsidRPr="00804C10" w:rsidRDefault="001F3447" w:rsidP="009568B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47" w:rsidRDefault="001F3447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Белінська Мирослава Миколаївна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47" w:rsidRDefault="001F3447" w:rsidP="009568B2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</w:tr>
      <w:tr w:rsidR="001F3447" w:rsidRPr="00804C10" w:rsidTr="009568B2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47" w:rsidRPr="00804C10" w:rsidRDefault="001F3447" w:rsidP="009568B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47" w:rsidRDefault="001F3447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Матусевич Наталія Михайлівна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47" w:rsidRDefault="001F3447" w:rsidP="009568B2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0</w:t>
            </w:r>
          </w:p>
        </w:tc>
      </w:tr>
      <w:tr w:rsidR="001F3447" w:rsidRPr="00804C10" w:rsidTr="009568B2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47" w:rsidRPr="00804C10" w:rsidRDefault="001F3447" w:rsidP="009568B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47" w:rsidRDefault="001F3447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Дмитрушко Вікторія Михайлівна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47" w:rsidRDefault="001F3447" w:rsidP="009568B2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</w:tr>
    </w:tbl>
    <w:p w:rsidR="001F3447" w:rsidRPr="00804C10" w:rsidRDefault="001F3447" w:rsidP="001F3447">
      <w:pPr>
        <w:rPr>
          <w:b/>
          <w:bCs/>
          <w:lang w:val="uk-UA"/>
        </w:rPr>
      </w:pPr>
    </w:p>
    <w:p w:rsidR="001F3447" w:rsidRPr="00804C10" w:rsidRDefault="001F3447" w:rsidP="001F3447">
      <w:pPr>
        <w:jc w:val="both"/>
        <w:rPr>
          <w:lang w:val="uk-UA"/>
        </w:rPr>
      </w:pPr>
      <w:r w:rsidRPr="00804C10">
        <w:rPr>
          <w:b/>
          <w:lang w:val="uk-UA"/>
        </w:rPr>
        <w:t>Взяли участь у тестуванні:</w:t>
      </w:r>
      <w:r>
        <w:rPr>
          <w:lang w:val="uk-UA"/>
        </w:rPr>
        <w:t xml:space="preserve"> 4 особи</w:t>
      </w:r>
      <w:r w:rsidRPr="00804C10">
        <w:rPr>
          <w:lang w:val="uk-UA"/>
        </w:rPr>
        <w:t>.</w:t>
      </w:r>
    </w:p>
    <w:p w:rsidR="001F3447" w:rsidRDefault="001F3447" w:rsidP="001F3447">
      <w:pPr>
        <w:pStyle w:val="1"/>
        <w:ind w:left="0"/>
        <w:jc w:val="both"/>
        <w:rPr>
          <w:b/>
          <w:bCs/>
          <w:lang w:val="uk-UA"/>
        </w:rPr>
      </w:pPr>
    </w:p>
    <w:p w:rsidR="001F3447" w:rsidRPr="00804C10" w:rsidRDefault="001F3447" w:rsidP="001F3447">
      <w:pPr>
        <w:ind w:firstLine="709"/>
        <w:jc w:val="both"/>
        <w:rPr>
          <w:i/>
          <w:lang w:val="uk-UA"/>
        </w:rPr>
      </w:pPr>
      <w:r w:rsidRPr="00804C10">
        <w:rPr>
          <w:b/>
          <w:lang w:val="uk-UA"/>
        </w:rPr>
        <w:t xml:space="preserve">За результатами проведення тестування </w:t>
      </w:r>
      <w:r w:rsidRPr="00804C10">
        <w:rPr>
          <w:lang w:val="uk-UA"/>
        </w:rPr>
        <w:t xml:space="preserve">до розв'язання ситуаційних завдань допущено кандидатів на зайняття вакантної посади </w:t>
      </w:r>
      <w:r>
        <w:rPr>
          <w:i/>
          <w:lang w:val="uk-UA"/>
        </w:rPr>
        <w:t>першого заступника Голови Державного агентства резерву</w:t>
      </w:r>
      <w:r w:rsidRPr="00804C10">
        <w:rPr>
          <w:i/>
          <w:lang w:val="uk-UA"/>
        </w:rPr>
        <w:t>:</w:t>
      </w:r>
    </w:p>
    <w:p w:rsidR="001F3447" w:rsidRPr="00804C10" w:rsidRDefault="001F3447" w:rsidP="001F3447">
      <w:pPr>
        <w:ind w:firstLine="709"/>
        <w:jc w:val="both"/>
        <w:rPr>
          <w:i/>
          <w:lang w:val="uk-UA"/>
        </w:rPr>
      </w:pPr>
    </w:p>
    <w:p w:rsidR="001F3447" w:rsidRDefault="001F3447" w:rsidP="001F3447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lang w:val="uk-UA"/>
        </w:rPr>
        <w:tab/>
        <w:t>Спіркіна Ольга Андріївна</w:t>
      </w:r>
    </w:p>
    <w:p w:rsidR="001F3447" w:rsidRDefault="001F3447" w:rsidP="001F3447">
      <w:pPr>
        <w:ind w:firstLine="709"/>
        <w:jc w:val="both"/>
        <w:rPr>
          <w:lang w:val="uk-UA"/>
        </w:rPr>
      </w:pPr>
      <w:r>
        <w:rPr>
          <w:lang w:val="uk-UA"/>
        </w:rPr>
        <w:t xml:space="preserve">2.  </w:t>
      </w:r>
      <w:r>
        <w:rPr>
          <w:lang w:val="uk-UA"/>
        </w:rPr>
        <w:tab/>
        <w:t>Белінська Мирослава Миколаївна</w:t>
      </w:r>
    </w:p>
    <w:p w:rsidR="001F3447" w:rsidRPr="00804C10" w:rsidRDefault="001F3447" w:rsidP="001F3447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Дмитрушко Вікторія Михайлівна</w:t>
      </w:r>
    </w:p>
    <w:p w:rsidR="001F3447" w:rsidRDefault="001F3447" w:rsidP="00E02B08">
      <w:pPr>
        <w:jc w:val="both"/>
        <w:rPr>
          <w:b/>
          <w:bCs/>
          <w:lang w:val="uk-UA"/>
        </w:rPr>
      </w:pPr>
    </w:p>
    <w:p w:rsidR="00FC0633" w:rsidRPr="00804C10" w:rsidRDefault="00FC0633" w:rsidP="00FC0633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>
        <w:rPr>
          <w:b/>
          <w:lang w:val="uk-UA"/>
        </w:rPr>
        <w:t>ШОСТОМУ</w:t>
      </w:r>
      <w:r w:rsidRPr="00804C10">
        <w:rPr>
          <w:b/>
          <w:lang w:val="uk-UA"/>
        </w:rPr>
        <w:t xml:space="preserve"> ПУНКТУ ПОРЯДКУ ДЕННОГО:</w:t>
      </w:r>
    </w:p>
    <w:p w:rsidR="00FC0633" w:rsidRPr="00804C10" w:rsidRDefault="00FC0633" w:rsidP="00FC0633">
      <w:pPr>
        <w:ind w:firstLine="709"/>
        <w:jc w:val="both"/>
        <w:rPr>
          <w:b/>
          <w:lang w:val="uk-UA"/>
        </w:rPr>
      </w:pPr>
    </w:p>
    <w:p w:rsidR="00CE7275" w:rsidRDefault="00FC0633" w:rsidP="00FC0633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en-US"/>
        </w:rPr>
        <w:t>V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FC0633">
        <w:rPr>
          <w:b/>
          <w:bCs/>
          <w:lang w:val="uk-UA"/>
        </w:rPr>
        <w:t xml:space="preserve">Про затвердження Комісією з питань вищого корпусу державної служби ситуаційних завдань для </w:t>
      </w:r>
      <w:r w:rsidR="00E02B08">
        <w:rPr>
          <w:b/>
          <w:bCs/>
          <w:lang w:val="uk-UA"/>
        </w:rPr>
        <w:t xml:space="preserve">кандидатів на </w:t>
      </w:r>
      <w:r w:rsidR="001F3447">
        <w:rPr>
          <w:b/>
          <w:bCs/>
          <w:lang w:val="uk-UA"/>
        </w:rPr>
        <w:t>зайняття вакантних</w:t>
      </w:r>
      <w:r w:rsidRPr="00FC0633">
        <w:rPr>
          <w:b/>
          <w:bCs/>
          <w:lang w:val="uk-UA"/>
        </w:rPr>
        <w:t xml:space="preserve"> посад</w:t>
      </w:r>
      <w:r w:rsidR="001F3447">
        <w:rPr>
          <w:b/>
          <w:bCs/>
          <w:lang w:val="uk-UA"/>
        </w:rPr>
        <w:t xml:space="preserve"> першого заступника Голови Державного агентства резерву та заступника Голови державного агентства резерву. </w:t>
      </w:r>
      <w:r w:rsidRPr="00FC0633">
        <w:rPr>
          <w:b/>
          <w:bCs/>
          <w:lang w:val="uk-UA"/>
        </w:rPr>
        <w:t xml:space="preserve"> </w:t>
      </w:r>
    </w:p>
    <w:p w:rsidR="00CE7275" w:rsidRDefault="00CE7275" w:rsidP="008337DD">
      <w:pPr>
        <w:pStyle w:val="1"/>
        <w:ind w:left="0"/>
        <w:jc w:val="both"/>
        <w:rPr>
          <w:b/>
          <w:bCs/>
          <w:lang w:val="uk-UA"/>
        </w:rPr>
      </w:pPr>
    </w:p>
    <w:p w:rsidR="00FC0633" w:rsidRDefault="00FC0633" w:rsidP="00FC0633">
      <w:pPr>
        <w:jc w:val="both"/>
        <w:rPr>
          <w:b/>
          <w:lang w:val="uk-UA"/>
        </w:rPr>
      </w:pPr>
    </w:p>
    <w:p w:rsidR="00FC0633" w:rsidRPr="00644234" w:rsidRDefault="00FC0633" w:rsidP="00FC0633">
      <w:pPr>
        <w:tabs>
          <w:tab w:val="left" w:pos="1080"/>
        </w:tabs>
        <w:jc w:val="both"/>
        <w:rPr>
          <w:b/>
          <w:lang w:val="uk-UA"/>
        </w:rPr>
      </w:pPr>
      <w:r w:rsidRPr="00644234">
        <w:rPr>
          <w:b/>
          <w:lang w:val="uk-UA"/>
        </w:rPr>
        <w:t xml:space="preserve">Виступили: </w:t>
      </w:r>
      <w:r w:rsidR="00602C7F" w:rsidRPr="00602C7F">
        <w:rPr>
          <w:lang w:val="uk-UA"/>
        </w:rPr>
        <w:t>Сорока С.В., Костик В.В.,</w:t>
      </w:r>
      <w:r w:rsidR="00602C7F">
        <w:rPr>
          <w:b/>
          <w:lang w:val="uk-UA"/>
        </w:rPr>
        <w:t xml:space="preserve"> </w:t>
      </w:r>
      <w:r>
        <w:rPr>
          <w:lang w:val="uk-UA"/>
        </w:rPr>
        <w:t>члени Комісії.</w:t>
      </w:r>
    </w:p>
    <w:p w:rsidR="00FC0633" w:rsidRPr="00644234" w:rsidRDefault="00FC0633" w:rsidP="00FC0633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FC0633" w:rsidRDefault="00FC0633" w:rsidP="00FC0633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644234">
        <w:rPr>
          <w:b/>
          <w:lang w:val="uk-UA"/>
        </w:rPr>
        <w:t xml:space="preserve">Вирішили: </w:t>
      </w:r>
      <w:r>
        <w:rPr>
          <w:lang w:val="uk-UA"/>
        </w:rPr>
        <w:t>З</w:t>
      </w:r>
      <w:r w:rsidRPr="00203D8D">
        <w:rPr>
          <w:lang w:val="uk-UA"/>
        </w:rPr>
        <w:t xml:space="preserve">атвердити запропоновані членами комітету з відбору кандидатів на зайняття вакантних посад державної служби категорії «А» ситуаційні завдання </w:t>
      </w:r>
      <w:r>
        <w:rPr>
          <w:lang w:val="uk-UA"/>
        </w:rPr>
        <w:t xml:space="preserve">на зайняття </w:t>
      </w:r>
      <w:r w:rsidR="001F3447" w:rsidRPr="001F3447">
        <w:rPr>
          <w:bCs/>
          <w:lang w:val="uk-UA"/>
        </w:rPr>
        <w:t>вакантних посад першого заступника Голови Державного агентства резерву та заступника Голови державного агентства резерву</w:t>
      </w:r>
      <w:r w:rsidRPr="00664179">
        <w:rPr>
          <w:bCs/>
          <w:lang w:val="uk-UA"/>
        </w:rPr>
        <w:t xml:space="preserve">. </w:t>
      </w:r>
    </w:p>
    <w:p w:rsidR="00FC0633" w:rsidRPr="00203D8D" w:rsidRDefault="00FC0633" w:rsidP="00FC0633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bCs/>
          <w:lang w:val="uk-UA"/>
        </w:rPr>
        <w:t>Усі ситуаційні завдання, окрім тих, що обрані кандидатами для розв’язання та оголошені адміністратором, є конфіденційними.</w:t>
      </w:r>
    </w:p>
    <w:p w:rsidR="00FC0633" w:rsidRPr="00644234" w:rsidRDefault="00FC0633" w:rsidP="00FC0633">
      <w:pPr>
        <w:tabs>
          <w:tab w:val="left" w:pos="1080"/>
        </w:tabs>
        <w:jc w:val="both"/>
        <w:rPr>
          <w:bCs/>
          <w:lang w:val="uk-UA"/>
        </w:rPr>
      </w:pPr>
    </w:p>
    <w:p w:rsidR="00FC0633" w:rsidRPr="00644234" w:rsidRDefault="00FC0633" w:rsidP="00FC0633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44234">
        <w:rPr>
          <w:b/>
          <w:spacing w:val="-6"/>
          <w:lang w:val="uk-UA"/>
        </w:rPr>
        <w:t>Голосували:</w:t>
      </w:r>
    </w:p>
    <w:p w:rsidR="00FC0633" w:rsidRPr="00644234" w:rsidRDefault="00FC0633" w:rsidP="00FC0633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="001F3447">
        <w:rPr>
          <w:spacing w:val="-6"/>
          <w:lang w:val="uk-UA"/>
        </w:rPr>
        <w:t>8</w:t>
      </w:r>
      <w:r w:rsidRPr="00644234">
        <w:rPr>
          <w:spacing w:val="-6"/>
          <w:lang w:val="uk-UA"/>
        </w:rPr>
        <w:t>;</w:t>
      </w:r>
    </w:p>
    <w:p w:rsidR="00FC0633" w:rsidRPr="00644234" w:rsidRDefault="00FC0633" w:rsidP="00FC0633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44234">
        <w:rPr>
          <w:spacing w:val="-6"/>
          <w:lang w:val="uk-UA"/>
        </w:rPr>
        <w:t>Проти – 0.</w:t>
      </w:r>
    </w:p>
    <w:p w:rsidR="005E6918" w:rsidRDefault="005E6918" w:rsidP="005E6918">
      <w:pPr>
        <w:jc w:val="both"/>
        <w:rPr>
          <w:b/>
          <w:lang w:val="uk-UA"/>
        </w:rPr>
      </w:pPr>
    </w:p>
    <w:p w:rsidR="005E6918" w:rsidRPr="00804C10" w:rsidRDefault="005E6918" w:rsidP="005E6918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>
        <w:rPr>
          <w:b/>
          <w:lang w:val="uk-UA"/>
        </w:rPr>
        <w:t>СЬОМОМУ</w:t>
      </w:r>
      <w:r w:rsidRPr="00804C10">
        <w:rPr>
          <w:b/>
          <w:lang w:val="uk-UA"/>
        </w:rPr>
        <w:t xml:space="preserve"> ПУНКТУ ПОРЯДКУ ДЕННОГО:</w:t>
      </w:r>
    </w:p>
    <w:p w:rsidR="00FC0633" w:rsidRDefault="00FC0633" w:rsidP="008337DD">
      <w:pPr>
        <w:pStyle w:val="1"/>
        <w:ind w:left="0"/>
        <w:jc w:val="both"/>
        <w:rPr>
          <w:b/>
          <w:bCs/>
          <w:lang w:val="uk-UA"/>
        </w:rPr>
      </w:pPr>
    </w:p>
    <w:p w:rsidR="001E36C9" w:rsidRPr="008D3608" w:rsidRDefault="00FC0633" w:rsidP="001E36C9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>ІІ.</w:t>
      </w:r>
      <w:r>
        <w:rPr>
          <w:b/>
          <w:lang w:val="uk-UA"/>
        </w:rPr>
        <w:t xml:space="preserve"> </w:t>
      </w:r>
      <w:r w:rsidR="001E36C9" w:rsidRPr="008D3608">
        <w:rPr>
          <w:b/>
          <w:lang w:val="uk-UA"/>
        </w:rPr>
        <w:t xml:space="preserve">Розв'язання ситуаційних завдань та визначення їх результатів для </w:t>
      </w:r>
      <w:r w:rsidR="001E36C9">
        <w:rPr>
          <w:b/>
          <w:lang w:val="uk-UA"/>
        </w:rPr>
        <w:t xml:space="preserve">кандидатів на зайняття </w:t>
      </w:r>
      <w:r w:rsidR="001E36C9">
        <w:rPr>
          <w:b/>
          <w:bCs/>
          <w:lang w:val="uk-UA"/>
        </w:rPr>
        <w:t>вакантних</w:t>
      </w:r>
      <w:r w:rsidR="001E36C9" w:rsidRPr="00FC0633">
        <w:rPr>
          <w:b/>
          <w:bCs/>
          <w:lang w:val="uk-UA"/>
        </w:rPr>
        <w:t xml:space="preserve"> посад</w:t>
      </w:r>
      <w:r w:rsidR="001E36C9">
        <w:rPr>
          <w:b/>
          <w:bCs/>
          <w:lang w:val="uk-UA"/>
        </w:rPr>
        <w:t xml:space="preserve"> першого заступника Голови Державного агентства резерву та заступника Голови державного агентства резерву</w:t>
      </w:r>
      <w:r w:rsidR="001E36C9">
        <w:rPr>
          <w:b/>
          <w:lang w:val="uk-UA"/>
        </w:rPr>
        <w:t xml:space="preserve">. </w:t>
      </w:r>
    </w:p>
    <w:p w:rsidR="001E36C9" w:rsidRDefault="001E36C9" w:rsidP="001E36C9">
      <w:pPr>
        <w:ind w:firstLine="709"/>
        <w:jc w:val="both"/>
        <w:rPr>
          <w:spacing w:val="-6"/>
          <w:lang w:val="uk-UA"/>
        </w:rPr>
      </w:pPr>
    </w:p>
    <w:p w:rsidR="001E36C9" w:rsidRPr="00804C10" w:rsidRDefault="001E36C9" w:rsidP="001E36C9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lastRenderedPageBreak/>
        <w:t xml:space="preserve">Кандидати на </w:t>
      </w:r>
      <w:r w:rsidRPr="00FC0633">
        <w:rPr>
          <w:bCs/>
          <w:lang w:val="uk-UA"/>
        </w:rPr>
        <w:t>пер</w:t>
      </w:r>
      <w:r>
        <w:rPr>
          <w:bCs/>
          <w:lang w:val="uk-UA"/>
        </w:rPr>
        <w:t>шого заступника Голови Державного агентства резерву та заступника Голови Державного агентства резерву</w:t>
      </w:r>
      <w:r w:rsidRPr="00FC0633">
        <w:rPr>
          <w:bCs/>
          <w:lang w:val="uk-UA"/>
        </w:rPr>
        <w:t xml:space="preserve"> </w:t>
      </w:r>
      <w:r>
        <w:rPr>
          <w:spacing w:val="-6"/>
          <w:lang w:val="uk-UA"/>
        </w:rPr>
        <w:t xml:space="preserve">розв'язують </w:t>
      </w:r>
      <w:r w:rsidRPr="00804C10">
        <w:rPr>
          <w:spacing w:val="-6"/>
          <w:lang w:val="uk-UA"/>
        </w:rPr>
        <w:t xml:space="preserve">по два ситуаційних завдання. </w:t>
      </w:r>
    </w:p>
    <w:p w:rsidR="001E36C9" w:rsidRPr="00804C10" w:rsidRDefault="001E36C9" w:rsidP="001E36C9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При розв'язанні першого ситуаційного завдання оцінюються вимоги до професійної компетенції: «професійні знання» (далі - перша вимога), «вміння приймати ефективні рішення» (далі – друга вимога).</w:t>
      </w:r>
    </w:p>
    <w:p w:rsidR="001E36C9" w:rsidRPr="00804C10" w:rsidRDefault="001E36C9" w:rsidP="001E36C9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При розв'язанні другого ситуаційного завдання оцінюються вимоги до професійної компетенції: «управління організацією та персоналом» (далі – третя вимога), «робота з інформацією» (далі – четверта вимога). </w:t>
      </w:r>
    </w:p>
    <w:p w:rsidR="001E36C9" w:rsidRPr="00804C10" w:rsidRDefault="001E36C9" w:rsidP="001E36C9">
      <w:pPr>
        <w:ind w:firstLine="709"/>
        <w:jc w:val="both"/>
        <w:rPr>
          <w:lang w:val="uk-UA"/>
        </w:rPr>
      </w:pPr>
      <w:r w:rsidRPr="00804C10">
        <w:rPr>
          <w:lang w:val="uk-UA"/>
        </w:rPr>
        <w:t>Перевірку та оцінювання ситуаційних завдань при проведенн</w:t>
      </w:r>
      <w:r>
        <w:rPr>
          <w:lang w:val="uk-UA"/>
        </w:rPr>
        <w:t>і конкурсів на зайняття вакантних</w:t>
      </w:r>
      <w:r w:rsidRPr="00804C10">
        <w:rPr>
          <w:lang w:val="uk-UA"/>
        </w:rPr>
        <w:t xml:space="preserve"> посад </w:t>
      </w:r>
      <w:r>
        <w:rPr>
          <w:lang w:val="uk-UA"/>
        </w:rPr>
        <w:t xml:space="preserve">першого </w:t>
      </w:r>
      <w:r>
        <w:rPr>
          <w:bCs/>
          <w:lang w:val="uk-UA"/>
        </w:rPr>
        <w:t>заступника Голови Державного агентства резерву та заступника Голови Державного агентства резерву</w:t>
      </w:r>
      <w:r w:rsidRPr="00FC0633">
        <w:rPr>
          <w:bCs/>
          <w:lang w:val="uk-UA"/>
        </w:rPr>
        <w:t xml:space="preserve"> </w:t>
      </w:r>
      <w:r w:rsidRPr="00804C10">
        <w:rPr>
          <w:lang w:val="uk-UA"/>
        </w:rPr>
        <w:t>здійснювати без особистої презентації ситуаційних завдань кандидатом.</w:t>
      </w:r>
    </w:p>
    <w:p w:rsidR="001E36C9" w:rsidRPr="00804C10" w:rsidRDefault="001E36C9" w:rsidP="001E36C9">
      <w:pPr>
        <w:ind w:firstLine="709"/>
        <w:jc w:val="both"/>
        <w:rPr>
          <w:bCs/>
          <w:lang w:val="uk-UA"/>
        </w:rPr>
      </w:pPr>
      <w:r w:rsidRPr="00804C10">
        <w:rPr>
          <w:bCs/>
          <w:lang w:val="uk-UA"/>
        </w:rPr>
        <w:t xml:space="preserve">Відповідно до пункту 49 Порядку проведення конкурсу на зайняття посад державної служби, затвердженого постановою Кабінету Міністрів України від 25 березня 2017 року </w:t>
      </w:r>
      <w:r w:rsidRPr="00804C10">
        <w:rPr>
          <w:bCs/>
          <w:lang w:val="uk-UA"/>
        </w:rPr>
        <w:br/>
        <w:t xml:space="preserve">№ 246 кандидати, які під час розв’язання ситуаційного завдання отримали середній бал 0,5 або нижче за однією з вимог, а також кандидати, які не з’явилися для розв’язання ситуаційних завдань, вважаються такими, що не пройшли конкурс. </w:t>
      </w:r>
    </w:p>
    <w:p w:rsidR="001E36C9" w:rsidRPr="00804C10" w:rsidRDefault="001E36C9" w:rsidP="001E36C9">
      <w:pPr>
        <w:jc w:val="center"/>
        <w:rPr>
          <w:b/>
          <w:spacing w:val="-6"/>
          <w:lang w:val="uk-UA"/>
        </w:rPr>
      </w:pPr>
    </w:p>
    <w:p w:rsidR="001E36C9" w:rsidRPr="00804C10" w:rsidRDefault="001E36C9" w:rsidP="001E36C9">
      <w:pPr>
        <w:jc w:val="both"/>
        <w:rPr>
          <w:b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</w:t>
      </w:r>
      <w:r w:rsidRPr="00804C10">
        <w:rPr>
          <w:b/>
          <w:lang w:val="uk-UA"/>
        </w:rPr>
        <w:t xml:space="preserve">розв'язання ситуаційних завдань кандидатами на зайняття вакантної посади </w:t>
      </w:r>
      <w:r>
        <w:rPr>
          <w:b/>
          <w:bCs/>
          <w:i/>
          <w:lang w:val="uk-UA"/>
        </w:rPr>
        <w:t xml:space="preserve">першого заступника Голови Державного агентства резерву </w:t>
      </w:r>
    </w:p>
    <w:p w:rsidR="001E36C9" w:rsidRPr="00804C10" w:rsidRDefault="001E36C9" w:rsidP="001E36C9">
      <w:pPr>
        <w:ind w:firstLine="709"/>
        <w:jc w:val="both"/>
        <w:rPr>
          <w:b/>
          <w:lang w:val="uk-UA"/>
        </w:rPr>
      </w:pPr>
    </w:p>
    <w:p w:rsidR="001E36C9" w:rsidRPr="00804C10" w:rsidRDefault="001E36C9" w:rsidP="001E36C9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Сорока С.В., Костик В.В., члени Комісії</w:t>
      </w:r>
    </w:p>
    <w:p w:rsidR="001E36C9" w:rsidRPr="00804C10" w:rsidRDefault="001E36C9" w:rsidP="001E36C9">
      <w:pPr>
        <w:ind w:firstLine="709"/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38"/>
        <w:gridCol w:w="1620"/>
        <w:gridCol w:w="1572"/>
        <w:gridCol w:w="1488"/>
        <w:gridCol w:w="1442"/>
      </w:tblGrid>
      <w:tr w:rsidR="001E36C9" w:rsidRPr="00804C10" w:rsidTr="009568B2">
        <w:trPr>
          <w:trHeight w:val="28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2</w:t>
            </w:r>
          </w:p>
        </w:tc>
      </w:tr>
      <w:tr w:rsidR="001E36C9" w:rsidRPr="00804C10" w:rsidTr="009568B2">
        <w:trPr>
          <w:trHeight w:val="25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1E36C9" w:rsidRPr="00804C10" w:rsidTr="009568B2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C51200" w:rsidRDefault="001E36C9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Котов Павло Володимирович (№ 3,1)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1E36C9" w:rsidRPr="00804C10" w:rsidTr="009568B2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1E36C9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Спіркіна Ольга Андріївна</w:t>
            </w:r>
            <w:r w:rsidR="00D74F8A">
              <w:rPr>
                <w:lang w:val="uk-UA"/>
              </w:rPr>
              <w:t xml:space="preserve"> (№ 4,2)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</w:tr>
      <w:tr w:rsidR="001E36C9" w:rsidRPr="00804C10" w:rsidTr="009568B2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Default="001E36C9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Белінська Мирослава Миколаївна</w:t>
            </w:r>
            <w:r w:rsidR="00D74F8A">
              <w:rPr>
                <w:lang w:val="uk-UA"/>
              </w:rPr>
              <w:t xml:space="preserve"> </w:t>
            </w:r>
          </w:p>
          <w:p w:rsidR="001E36C9" w:rsidRDefault="00D74F8A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(№ 1,4)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</w:tr>
      <w:tr w:rsidR="001E36C9" w:rsidRPr="00804C10" w:rsidTr="009568B2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Pr="00804C10" w:rsidRDefault="001E36C9" w:rsidP="009568B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Default="001E36C9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Дмитрушко Вікторія Михайлівна</w:t>
            </w:r>
            <w:r w:rsidR="00D74F8A">
              <w:rPr>
                <w:lang w:val="uk-UA"/>
              </w:rPr>
              <w:t xml:space="preserve"> </w:t>
            </w:r>
          </w:p>
          <w:p w:rsidR="001E36C9" w:rsidRDefault="00D74F8A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(№ 2,3)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9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</w:tr>
    </w:tbl>
    <w:p w:rsidR="001E36C9" w:rsidRDefault="001E36C9" w:rsidP="001E36C9">
      <w:pPr>
        <w:jc w:val="both"/>
        <w:rPr>
          <w:b/>
          <w:lang w:val="uk-UA"/>
        </w:rPr>
      </w:pPr>
    </w:p>
    <w:p w:rsidR="001E36C9" w:rsidRPr="00804C10" w:rsidRDefault="001E36C9" w:rsidP="001E36C9">
      <w:pPr>
        <w:jc w:val="both"/>
        <w:rPr>
          <w:b/>
          <w:lang w:val="uk-UA"/>
        </w:rPr>
      </w:pPr>
      <w:r w:rsidRPr="00804C10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804C10">
        <w:rPr>
          <w:b/>
          <w:lang w:val="uk-UA"/>
        </w:rPr>
        <w:t xml:space="preserve">на зайняття вакантної посади </w:t>
      </w:r>
      <w:r w:rsidRPr="00FC0633">
        <w:rPr>
          <w:b/>
          <w:bCs/>
          <w:i/>
          <w:lang w:val="uk-UA"/>
        </w:rPr>
        <w:t>пер</w:t>
      </w:r>
      <w:r w:rsidR="00D74F8A">
        <w:rPr>
          <w:b/>
          <w:bCs/>
          <w:i/>
          <w:lang w:val="uk-UA"/>
        </w:rPr>
        <w:t>шого заступника Голови Державного агентства резерву</w:t>
      </w:r>
      <w:r w:rsidRPr="00804C10">
        <w:rPr>
          <w:b/>
          <w:i/>
          <w:lang w:val="uk-UA"/>
        </w:rPr>
        <w:t>:</w:t>
      </w:r>
    </w:p>
    <w:p w:rsidR="001E36C9" w:rsidRPr="00804C10" w:rsidRDefault="001E36C9" w:rsidP="001E36C9">
      <w:pPr>
        <w:ind w:firstLine="709"/>
        <w:jc w:val="both"/>
        <w:rPr>
          <w:i/>
          <w:lang w:val="uk-UA"/>
        </w:rPr>
      </w:pPr>
    </w:p>
    <w:p w:rsidR="00D74F8A" w:rsidRDefault="00D74F8A" w:rsidP="00D74F8A">
      <w:pPr>
        <w:ind w:firstLine="720"/>
        <w:jc w:val="both"/>
        <w:rPr>
          <w:lang w:val="uk-UA"/>
        </w:rPr>
      </w:pPr>
      <w:r w:rsidRPr="00804C10">
        <w:rPr>
          <w:lang w:val="uk-UA"/>
        </w:rPr>
        <w:t>1.</w:t>
      </w:r>
      <w:r w:rsidRPr="00804C10">
        <w:rPr>
          <w:lang w:val="uk-UA"/>
        </w:rPr>
        <w:tab/>
      </w:r>
      <w:r>
        <w:rPr>
          <w:lang w:val="uk-UA"/>
        </w:rPr>
        <w:t>Котов Павло Володимирович</w:t>
      </w:r>
    </w:p>
    <w:p w:rsidR="00D74F8A" w:rsidRDefault="00D74F8A" w:rsidP="00D74F8A">
      <w:pPr>
        <w:ind w:firstLine="720"/>
        <w:jc w:val="both"/>
        <w:rPr>
          <w:lang w:val="uk-UA"/>
        </w:rPr>
      </w:pPr>
      <w:r w:rsidRPr="00804C10">
        <w:rPr>
          <w:lang w:val="uk-UA"/>
        </w:rPr>
        <w:t>2.</w:t>
      </w:r>
      <w:r w:rsidRPr="00804C10">
        <w:rPr>
          <w:lang w:val="uk-UA"/>
        </w:rPr>
        <w:tab/>
      </w:r>
      <w:r>
        <w:rPr>
          <w:lang w:val="uk-UA"/>
        </w:rPr>
        <w:t>Спіркіна Ольга Андріївна</w:t>
      </w:r>
    </w:p>
    <w:p w:rsidR="00D74F8A" w:rsidRDefault="00D74F8A" w:rsidP="00D74F8A">
      <w:pPr>
        <w:ind w:firstLine="720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 xml:space="preserve">Дмитрушко Вікторія Михайлівна </w:t>
      </w:r>
    </w:p>
    <w:p w:rsidR="00D74F8A" w:rsidRDefault="00D74F8A" w:rsidP="00D74F8A">
      <w:pPr>
        <w:ind w:firstLine="720"/>
        <w:jc w:val="both"/>
        <w:rPr>
          <w:lang w:val="uk-UA"/>
        </w:rPr>
      </w:pPr>
    </w:p>
    <w:p w:rsidR="001E36C9" w:rsidRDefault="001E36C9" w:rsidP="00D74F8A">
      <w:pPr>
        <w:jc w:val="both"/>
        <w:rPr>
          <w:lang w:val="uk-UA"/>
        </w:rPr>
      </w:pPr>
      <w:r w:rsidRPr="006809C0">
        <w:rPr>
          <w:lang w:val="uk-UA"/>
        </w:rPr>
        <w:t xml:space="preserve">Кандидат: </w:t>
      </w:r>
      <w:r w:rsidR="00D74F8A">
        <w:rPr>
          <w:lang w:val="uk-UA"/>
        </w:rPr>
        <w:t xml:space="preserve">Белінська Мирослава Миколаївна </w:t>
      </w:r>
      <w:r>
        <w:rPr>
          <w:lang w:val="uk-UA"/>
        </w:rPr>
        <w:t>не допущена</w:t>
      </w:r>
      <w:r w:rsidRPr="006809C0">
        <w:rPr>
          <w:lang w:val="uk-UA"/>
        </w:rPr>
        <w:t xml:space="preserve"> до проходження співбесіди, оскільки під час </w:t>
      </w:r>
      <w:r>
        <w:rPr>
          <w:lang w:val="uk-UA"/>
        </w:rPr>
        <w:t>написання ситуаційних завдань</w:t>
      </w:r>
      <w:r w:rsidRPr="006809C0">
        <w:rPr>
          <w:lang w:val="uk-UA"/>
        </w:rPr>
        <w:t xml:space="preserve"> по вимогам професійної компетенц</w:t>
      </w:r>
      <w:r>
        <w:rPr>
          <w:lang w:val="uk-UA"/>
        </w:rPr>
        <w:t xml:space="preserve">ії отримала </w:t>
      </w:r>
      <w:r w:rsidR="00D74F8A">
        <w:rPr>
          <w:lang w:val="uk-UA"/>
        </w:rPr>
        <w:t xml:space="preserve">0,50 та </w:t>
      </w:r>
      <w:r w:rsidRPr="006809C0">
        <w:rPr>
          <w:lang w:val="uk-UA"/>
        </w:rPr>
        <w:t>нижче 0,50 балів</w:t>
      </w:r>
      <w:r>
        <w:rPr>
          <w:lang w:val="uk-UA"/>
        </w:rPr>
        <w:t>.</w:t>
      </w:r>
    </w:p>
    <w:p w:rsidR="001E36C9" w:rsidRDefault="001E36C9" w:rsidP="00FC0633">
      <w:pPr>
        <w:tabs>
          <w:tab w:val="left" w:pos="1080"/>
        </w:tabs>
        <w:jc w:val="both"/>
        <w:rPr>
          <w:b/>
          <w:lang w:val="uk-UA"/>
        </w:rPr>
      </w:pPr>
    </w:p>
    <w:p w:rsidR="00D74F8A" w:rsidRPr="00804C10" w:rsidRDefault="00D74F8A" w:rsidP="00D74F8A">
      <w:pPr>
        <w:jc w:val="both"/>
        <w:rPr>
          <w:b/>
          <w:i/>
          <w:lang w:val="uk-UA"/>
        </w:rPr>
      </w:pPr>
      <w:r w:rsidRPr="00804C10">
        <w:rPr>
          <w:b/>
          <w:spacing w:val="-6"/>
          <w:lang w:val="uk-UA"/>
        </w:rPr>
        <w:lastRenderedPageBreak/>
        <w:t xml:space="preserve">Результати </w:t>
      </w:r>
      <w:r w:rsidRPr="00804C10">
        <w:rPr>
          <w:b/>
          <w:lang w:val="uk-UA"/>
        </w:rPr>
        <w:t xml:space="preserve">розв'язання ситуаційних завдань кандидатами на зайняття вакантної посади </w:t>
      </w:r>
      <w:r>
        <w:rPr>
          <w:b/>
          <w:bCs/>
          <w:i/>
          <w:lang w:val="uk-UA"/>
        </w:rPr>
        <w:t xml:space="preserve">заступника Голови Державного агентства резерву </w:t>
      </w:r>
    </w:p>
    <w:p w:rsidR="00D74F8A" w:rsidRPr="00804C10" w:rsidRDefault="00D74F8A" w:rsidP="00D74F8A">
      <w:pPr>
        <w:ind w:firstLine="709"/>
        <w:jc w:val="both"/>
        <w:rPr>
          <w:b/>
          <w:lang w:val="uk-UA"/>
        </w:rPr>
      </w:pPr>
    </w:p>
    <w:p w:rsidR="00D74F8A" w:rsidRPr="00804C10" w:rsidRDefault="00D74F8A" w:rsidP="00D74F8A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Сорока С.В., Костик В.В., члени Комісії</w:t>
      </w:r>
    </w:p>
    <w:p w:rsidR="00D74F8A" w:rsidRPr="00804C10" w:rsidRDefault="00D74F8A" w:rsidP="00D74F8A">
      <w:pPr>
        <w:ind w:firstLine="709"/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418"/>
        <w:gridCol w:w="1440"/>
        <w:gridCol w:w="1572"/>
        <w:gridCol w:w="1488"/>
        <w:gridCol w:w="1442"/>
      </w:tblGrid>
      <w:tr w:rsidR="00D74F8A" w:rsidRPr="00804C10" w:rsidTr="00D74F8A">
        <w:trPr>
          <w:trHeight w:val="28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2</w:t>
            </w:r>
          </w:p>
        </w:tc>
      </w:tr>
      <w:tr w:rsidR="00D74F8A" w:rsidRPr="00804C10" w:rsidTr="00D74F8A">
        <w:trPr>
          <w:trHeight w:val="25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D74F8A" w:rsidRPr="00804C10" w:rsidTr="00D74F8A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C51200" w:rsidRDefault="00D74F8A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Спіркіна Ольга Андріївна (№ 3,1)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D74F8A" w:rsidRPr="00804C10" w:rsidTr="00D74F8A">
        <w:trPr>
          <w:trHeight w:val="95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Default="00D74F8A" w:rsidP="00D74F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Белінська Мирослава Миколаївна </w:t>
            </w:r>
          </w:p>
          <w:p w:rsidR="00D74F8A" w:rsidRDefault="00D74F8A" w:rsidP="00D74F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(№ 1,2)</w:t>
            </w:r>
          </w:p>
          <w:p w:rsidR="00D74F8A" w:rsidRDefault="00D74F8A" w:rsidP="009568B2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</w:tr>
      <w:tr w:rsidR="00D74F8A" w:rsidRPr="00804C10" w:rsidTr="00D74F8A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Pr="00804C10" w:rsidRDefault="00D74F8A" w:rsidP="009568B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Default="00D74F8A" w:rsidP="00D74F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Дмитрушко Вікторія Михайлівна </w:t>
            </w:r>
          </w:p>
          <w:p w:rsidR="00D74F8A" w:rsidRDefault="00D74F8A" w:rsidP="00D74F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(№ 2,3)</w:t>
            </w:r>
          </w:p>
          <w:p w:rsidR="00D74F8A" w:rsidRDefault="00D74F8A" w:rsidP="009568B2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A" w:rsidRDefault="00D74F8A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</w:tr>
    </w:tbl>
    <w:p w:rsidR="00D74F8A" w:rsidRDefault="00D74F8A" w:rsidP="00D74F8A">
      <w:pPr>
        <w:jc w:val="both"/>
        <w:rPr>
          <w:b/>
          <w:lang w:val="uk-UA"/>
        </w:rPr>
      </w:pPr>
    </w:p>
    <w:p w:rsidR="00D74F8A" w:rsidRPr="00804C10" w:rsidRDefault="00D74F8A" w:rsidP="00D74F8A">
      <w:pPr>
        <w:jc w:val="both"/>
        <w:rPr>
          <w:b/>
          <w:lang w:val="uk-UA"/>
        </w:rPr>
      </w:pPr>
      <w:r w:rsidRPr="00804C10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804C10">
        <w:rPr>
          <w:b/>
          <w:lang w:val="uk-UA"/>
        </w:rPr>
        <w:t xml:space="preserve">на зайняття вакантної посади </w:t>
      </w:r>
      <w:r>
        <w:rPr>
          <w:b/>
          <w:bCs/>
          <w:i/>
          <w:lang w:val="uk-UA"/>
        </w:rPr>
        <w:t>заступника Голови Державного агентства резерву</w:t>
      </w:r>
      <w:r w:rsidRPr="00804C10">
        <w:rPr>
          <w:b/>
          <w:i/>
          <w:lang w:val="uk-UA"/>
        </w:rPr>
        <w:t>:</w:t>
      </w:r>
    </w:p>
    <w:p w:rsidR="00D74F8A" w:rsidRPr="00804C10" w:rsidRDefault="00D74F8A" w:rsidP="00D74F8A">
      <w:pPr>
        <w:ind w:firstLine="709"/>
        <w:jc w:val="both"/>
        <w:rPr>
          <w:i/>
          <w:lang w:val="uk-UA"/>
        </w:rPr>
      </w:pPr>
    </w:p>
    <w:p w:rsidR="00D74F8A" w:rsidRDefault="00D74F8A" w:rsidP="00D74F8A">
      <w:pPr>
        <w:ind w:firstLine="720"/>
        <w:jc w:val="both"/>
        <w:rPr>
          <w:lang w:val="uk-UA"/>
        </w:rPr>
      </w:pPr>
      <w:r w:rsidRPr="00804C10">
        <w:rPr>
          <w:lang w:val="uk-UA"/>
        </w:rPr>
        <w:t>1.</w:t>
      </w:r>
      <w:r w:rsidRPr="00804C10">
        <w:rPr>
          <w:lang w:val="uk-UA"/>
        </w:rPr>
        <w:tab/>
      </w:r>
      <w:r>
        <w:rPr>
          <w:lang w:val="uk-UA"/>
        </w:rPr>
        <w:t xml:space="preserve">Дмитрушко Вікторія Михайлівна </w:t>
      </w:r>
    </w:p>
    <w:p w:rsidR="00D74F8A" w:rsidRDefault="00D74F8A" w:rsidP="00D74F8A">
      <w:pPr>
        <w:ind w:firstLine="720"/>
        <w:jc w:val="both"/>
        <w:rPr>
          <w:lang w:val="uk-UA"/>
        </w:rPr>
      </w:pPr>
    </w:p>
    <w:p w:rsidR="00D74F8A" w:rsidRDefault="00D74F8A" w:rsidP="00D74F8A">
      <w:pPr>
        <w:ind w:firstLine="720"/>
        <w:jc w:val="both"/>
        <w:rPr>
          <w:lang w:val="uk-UA"/>
        </w:rPr>
      </w:pPr>
      <w:r w:rsidRPr="006809C0">
        <w:rPr>
          <w:lang w:val="uk-UA"/>
        </w:rPr>
        <w:t>Кандидат</w:t>
      </w:r>
      <w:r>
        <w:rPr>
          <w:lang w:val="uk-UA"/>
        </w:rPr>
        <w:t>и</w:t>
      </w:r>
      <w:r w:rsidRPr="006809C0">
        <w:rPr>
          <w:lang w:val="uk-UA"/>
        </w:rPr>
        <w:t xml:space="preserve">: </w:t>
      </w:r>
      <w:r>
        <w:rPr>
          <w:lang w:val="uk-UA"/>
        </w:rPr>
        <w:t>Спіркіна Ольга Андріївна та Белінська Мирослава Миколаївна не допущені</w:t>
      </w:r>
      <w:r w:rsidRPr="006809C0">
        <w:rPr>
          <w:lang w:val="uk-UA"/>
        </w:rPr>
        <w:t xml:space="preserve"> до проходження співбесіди, оскільки під час </w:t>
      </w:r>
      <w:r>
        <w:rPr>
          <w:lang w:val="uk-UA"/>
        </w:rPr>
        <w:t>написання ситуаційних завдань</w:t>
      </w:r>
      <w:r w:rsidRPr="006809C0">
        <w:rPr>
          <w:lang w:val="uk-UA"/>
        </w:rPr>
        <w:t xml:space="preserve"> по вимогам професійної компетенц</w:t>
      </w:r>
      <w:r>
        <w:rPr>
          <w:lang w:val="uk-UA"/>
        </w:rPr>
        <w:t xml:space="preserve">ії отримали 0,50 та </w:t>
      </w:r>
      <w:r w:rsidRPr="006809C0">
        <w:rPr>
          <w:lang w:val="uk-UA"/>
        </w:rPr>
        <w:t>нижче 0,50 балів</w:t>
      </w:r>
      <w:r>
        <w:rPr>
          <w:lang w:val="uk-UA"/>
        </w:rPr>
        <w:t>.</w:t>
      </w:r>
    </w:p>
    <w:p w:rsidR="001E36C9" w:rsidRDefault="001E36C9" w:rsidP="00FC0633">
      <w:pPr>
        <w:tabs>
          <w:tab w:val="left" w:pos="1080"/>
        </w:tabs>
        <w:jc w:val="both"/>
        <w:rPr>
          <w:b/>
          <w:lang w:val="uk-UA"/>
        </w:rPr>
      </w:pPr>
    </w:p>
    <w:p w:rsidR="00D74F8A" w:rsidRPr="00804C10" w:rsidRDefault="00D74F8A" w:rsidP="00D74F8A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>
        <w:rPr>
          <w:b/>
          <w:lang w:val="uk-UA"/>
        </w:rPr>
        <w:t>ВОСЬМОМУ</w:t>
      </w:r>
      <w:r w:rsidRPr="00804C10">
        <w:rPr>
          <w:b/>
          <w:lang w:val="uk-UA"/>
        </w:rPr>
        <w:t xml:space="preserve"> ПУНКТУ ПОРЯДКУ ДЕННОГО:</w:t>
      </w:r>
    </w:p>
    <w:p w:rsidR="00D74F8A" w:rsidRDefault="00D74F8A" w:rsidP="00D74F8A">
      <w:pPr>
        <w:pStyle w:val="1"/>
        <w:ind w:left="0"/>
        <w:jc w:val="both"/>
        <w:rPr>
          <w:b/>
          <w:bCs/>
          <w:lang w:val="uk-UA"/>
        </w:rPr>
      </w:pPr>
    </w:p>
    <w:p w:rsidR="00D74F8A" w:rsidRPr="00804C10" w:rsidRDefault="00D74F8A" w:rsidP="00D74F8A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>ІІ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 w:rsidRPr="00D74F8A">
        <w:rPr>
          <w:b/>
          <w:bCs/>
          <w:lang w:val="uk-UA"/>
        </w:rPr>
        <w:t xml:space="preserve"> </w:t>
      </w:r>
      <w:r w:rsidRPr="00DA4AA8">
        <w:rPr>
          <w:b/>
          <w:bCs/>
          <w:lang w:val="uk-UA"/>
        </w:rPr>
        <w:t xml:space="preserve">Про затвердження рішення комітету з дисциплінарних проваджень щодо державних службовців, які займають посади </w:t>
      </w:r>
      <w:r>
        <w:rPr>
          <w:b/>
          <w:bCs/>
          <w:lang w:val="uk-UA"/>
        </w:rPr>
        <w:t xml:space="preserve">державної служби категорії «А» </w:t>
      </w:r>
      <w:r>
        <w:rPr>
          <w:b/>
          <w:bCs/>
          <w:lang w:val="uk-UA"/>
        </w:rPr>
        <w:br/>
        <w:t>від 25 вересня</w:t>
      </w:r>
      <w:r w:rsidRPr="00DA4AA8">
        <w:rPr>
          <w:b/>
          <w:bCs/>
          <w:lang w:val="uk-UA"/>
        </w:rPr>
        <w:t xml:space="preserve"> 2018 року № </w:t>
      </w:r>
      <w:r>
        <w:rPr>
          <w:b/>
          <w:bCs/>
          <w:lang w:val="uk-UA"/>
        </w:rPr>
        <w:t>9</w:t>
      </w:r>
      <w:r w:rsidRPr="00804C10">
        <w:rPr>
          <w:b/>
          <w:bCs/>
          <w:lang w:val="uk-UA"/>
        </w:rPr>
        <w:t>.</w:t>
      </w:r>
    </w:p>
    <w:p w:rsidR="00D74F8A" w:rsidRPr="00804C10" w:rsidRDefault="00D74F8A" w:rsidP="00D74F8A">
      <w:pPr>
        <w:pStyle w:val="1"/>
        <w:ind w:left="0"/>
        <w:jc w:val="both"/>
        <w:rPr>
          <w:b/>
          <w:lang w:val="uk-UA"/>
        </w:rPr>
      </w:pPr>
    </w:p>
    <w:p w:rsidR="00D74F8A" w:rsidRPr="00804C10" w:rsidRDefault="00D74F8A" w:rsidP="00D74F8A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Затвердити рішення комітету з </w:t>
      </w:r>
      <w:r>
        <w:rPr>
          <w:lang w:val="uk-UA"/>
        </w:rPr>
        <w:t>дисциплінарних проваджень щодо державних службовців, які займають посади державної служби</w:t>
      </w:r>
      <w:r w:rsidR="008A0C65">
        <w:rPr>
          <w:lang w:val="uk-UA"/>
        </w:rPr>
        <w:t xml:space="preserve"> категорії «А» </w:t>
      </w:r>
      <w:r w:rsidR="008A0C65">
        <w:rPr>
          <w:lang w:val="uk-UA"/>
        </w:rPr>
        <w:br/>
        <w:t>від 25 вересня</w:t>
      </w:r>
      <w:r>
        <w:rPr>
          <w:lang w:val="uk-UA"/>
        </w:rPr>
        <w:t xml:space="preserve"> 2018 року № </w:t>
      </w:r>
      <w:r w:rsidR="008A0C65">
        <w:rPr>
          <w:lang w:val="uk-UA"/>
        </w:rPr>
        <w:t>9</w:t>
      </w:r>
      <w:r>
        <w:rPr>
          <w:lang w:val="uk-UA"/>
        </w:rPr>
        <w:t xml:space="preserve">. </w:t>
      </w:r>
    </w:p>
    <w:p w:rsidR="00D74F8A" w:rsidRDefault="00D74F8A" w:rsidP="00D74F8A">
      <w:pPr>
        <w:pStyle w:val="1"/>
        <w:ind w:left="0"/>
        <w:jc w:val="both"/>
        <w:rPr>
          <w:lang w:val="uk-UA"/>
        </w:rPr>
      </w:pPr>
    </w:p>
    <w:p w:rsidR="00D74F8A" w:rsidRPr="00804C10" w:rsidRDefault="00D74F8A" w:rsidP="00D74F8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D74F8A" w:rsidRPr="00804C10" w:rsidRDefault="008A0C65" w:rsidP="00D74F8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="00D74F8A" w:rsidRPr="00804C10">
        <w:rPr>
          <w:spacing w:val="-6"/>
          <w:lang w:val="uk-UA"/>
        </w:rPr>
        <w:t>;</w:t>
      </w:r>
    </w:p>
    <w:p w:rsidR="00D74F8A" w:rsidRPr="00804C10" w:rsidRDefault="00D74F8A" w:rsidP="00D74F8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D74F8A" w:rsidRDefault="00D74F8A" w:rsidP="00D74F8A">
      <w:pPr>
        <w:tabs>
          <w:tab w:val="left" w:pos="1080"/>
        </w:tabs>
        <w:jc w:val="both"/>
        <w:rPr>
          <w:b/>
          <w:lang w:val="uk-UA"/>
        </w:rPr>
      </w:pPr>
    </w:p>
    <w:p w:rsidR="008A0C65" w:rsidRPr="00804C10" w:rsidRDefault="008A0C65" w:rsidP="008A0C65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ДЕВ’ЯТОМУ ПУНКТУ ПОРЯДКУ ДЕННОГО:</w:t>
      </w:r>
    </w:p>
    <w:p w:rsidR="008A0C65" w:rsidRPr="00804C10" w:rsidRDefault="008A0C65" w:rsidP="008A0C65">
      <w:pPr>
        <w:ind w:firstLine="709"/>
        <w:jc w:val="both"/>
        <w:rPr>
          <w:b/>
          <w:lang w:val="uk-UA"/>
        </w:rPr>
      </w:pPr>
    </w:p>
    <w:p w:rsidR="008A0C65" w:rsidRDefault="008A0C65" w:rsidP="008A0C65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en-US"/>
        </w:rPr>
        <w:t>I</w:t>
      </w:r>
      <w:r w:rsidRPr="00804C10">
        <w:rPr>
          <w:b/>
          <w:lang w:val="uk-UA"/>
        </w:rPr>
        <w:t>Х.</w:t>
      </w:r>
      <w:r w:rsidRPr="008A0C65">
        <w:rPr>
          <w:b/>
          <w:bCs/>
          <w:lang w:val="uk-UA"/>
        </w:rPr>
        <w:t xml:space="preserve"> </w:t>
      </w:r>
      <w:r w:rsidRPr="007B29D5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розгляд матеріалів дисциплінарної справи першого заступника Голови Державної екологічної інспекції України Яковлєва І.О. </w:t>
      </w:r>
    </w:p>
    <w:p w:rsidR="008A0C65" w:rsidRDefault="008A0C65" w:rsidP="008A0C65">
      <w:pPr>
        <w:tabs>
          <w:tab w:val="left" w:pos="1080"/>
        </w:tabs>
        <w:jc w:val="both"/>
        <w:rPr>
          <w:b/>
          <w:lang w:val="uk-UA"/>
        </w:rPr>
      </w:pPr>
    </w:p>
    <w:p w:rsidR="008A0C65" w:rsidRPr="00FB2274" w:rsidRDefault="008A0C65" w:rsidP="008A0C65">
      <w:pPr>
        <w:tabs>
          <w:tab w:val="left" w:pos="1080"/>
        </w:tabs>
        <w:jc w:val="both"/>
        <w:rPr>
          <w:b/>
          <w:lang w:val="uk-UA"/>
        </w:rPr>
      </w:pPr>
      <w:r w:rsidRPr="00FB2274">
        <w:rPr>
          <w:b/>
          <w:lang w:val="uk-UA"/>
        </w:rPr>
        <w:t xml:space="preserve">Виступили: </w:t>
      </w:r>
      <w:r w:rsidRPr="008D3608">
        <w:rPr>
          <w:lang w:val="uk-UA"/>
        </w:rPr>
        <w:t xml:space="preserve">Сорока С.В., </w:t>
      </w:r>
      <w:r>
        <w:rPr>
          <w:lang w:val="uk-UA"/>
        </w:rPr>
        <w:t>Руденко О.М</w:t>
      </w:r>
      <w:r w:rsidR="00D8159C">
        <w:rPr>
          <w:lang w:val="uk-UA"/>
        </w:rPr>
        <w:t>.</w:t>
      </w:r>
      <w:r w:rsidRPr="008D3608">
        <w:rPr>
          <w:lang w:val="uk-UA"/>
        </w:rPr>
        <w:t>,</w:t>
      </w:r>
      <w:r>
        <w:rPr>
          <w:lang w:val="uk-UA"/>
        </w:rPr>
        <w:t xml:space="preserve"> Яковлєв І.О., Марієн І.С.,</w:t>
      </w:r>
      <w:r w:rsidRPr="00FE10D8">
        <w:rPr>
          <w:lang w:val="uk-UA"/>
        </w:rPr>
        <w:t xml:space="preserve"> члени Комісії.</w:t>
      </w:r>
    </w:p>
    <w:p w:rsidR="008A0C65" w:rsidRPr="00FB2274" w:rsidRDefault="008A0C65" w:rsidP="008A0C65">
      <w:pPr>
        <w:tabs>
          <w:tab w:val="left" w:pos="1080"/>
        </w:tabs>
        <w:jc w:val="both"/>
        <w:rPr>
          <w:b/>
          <w:lang w:val="uk-UA"/>
        </w:rPr>
      </w:pPr>
    </w:p>
    <w:p w:rsidR="008A0C65" w:rsidRPr="007B29D5" w:rsidRDefault="008A0C65" w:rsidP="008A0C65">
      <w:pPr>
        <w:pStyle w:val="1"/>
        <w:ind w:left="0" w:firstLine="720"/>
        <w:jc w:val="both"/>
        <w:rPr>
          <w:lang w:val="uk-UA"/>
        </w:rPr>
      </w:pPr>
      <w:r w:rsidRPr="00270249">
        <w:rPr>
          <w:b/>
          <w:lang w:val="uk-UA"/>
        </w:rPr>
        <w:t>Вирішили:</w:t>
      </w:r>
      <w:r w:rsidRPr="007B29D5">
        <w:rPr>
          <w:lang w:val="uk-UA"/>
        </w:rPr>
        <w:t xml:space="preserve"> </w:t>
      </w:r>
      <w:r w:rsidR="009568B2">
        <w:rPr>
          <w:lang w:val="uk-UA"/>
        </w:rPr>
        <w:t>Відкласти</w:t>
      </w:r>
      <w:r w:rsidR="009568B2" w:rsidRPr="009568B2">
        <w:rPr>
          <w:b/>
          <w:bCs/>
          <w:lang w:val="uk-UA"/>
        </w:rPr>
        <w:t xml:space="preserve"> </w:t>
      </w:r>
      <w:r w:rsidR="009568B2" w:rsidRPr="009568B2">
        <w:rPr>
          <w:bCs/>
          <w:lang w:val="uk-UA"/>
        </w:rPr>
        <w:t>розгляд матеріалів дисциплінарної справи першого заступника Голови Державної екологічної інспекції України Яковлєва І.О.</w:t>
      </w:r>
      <w:r w:rsidR="009568B2">
        <w:rPr>
          <w:lang w:val="uk-UA"/>
        </w:rPr>
        <w:t xml:space="preserve"> для доопрацювання до </w:t>
      </w:r>
      <w:r w:rsidR="009568B2">
        <w:rPr>
          <w:lang w:val="uk-UA"/>
        </w:rPr>
        <w:lastRenderedPageBreak/>
        <w:t xml:space="preserve">наступного засідання Комісії з питань вищого корпусу державної служби, яке відбудеться </w:t>
      </w:r>
      <w:r w:rsidR="009568B2">
        <w:rPr>
          <w:lang w:val="uk-UA"/>
        </w:rPr>
        <w:br/>
        <w:t>23 жовтня 2018 року.</w:t>
      </w:r>
      <w:r w:rsidR="009568B2" w:rsidRPr="009568B2">
        <w:rPr>
          <w:lang w:val="uk-UA"/>
        </w:rPr>
        <w:t xml:space="preserve"> </w:t>
      </w:r>
      <w:r w:rsidR="009568B2">
        <w:rPr>
          <w:lang w:val="uk-UA"/>
        </w:rPr>
        <w:t xml:space="preserve"> </w:t>
      </w:r>
    </w:p>
    <w:p w:rsidR="008A0C65" w:rsidRDefault="008A0C65" w:rsidP="008A0C65">
      <w:pPr>
        <w:tabs>
          <w:tab w:val="left" w:pos="1080"/>
        </w:tabs>
        <w:ind w:firstLine="720"/>
        <w:jc w:val="both"/>
        <w:rPr>
          <w:b/>
          <w:lang w:val="uk-UA"/>
        </w:rPr>
      </w:pPr>
    </w:p>
    <w:p w:rsidR="008A0C65" w:rsidRPr="00FB2274" w:rsidRDefault="008A0C65" w:rsidP="008A0C65">
      <w:pPr>
        <w:tabs>
          <w:tab w:val="left" w:pos="1080"/>
        </w:tabs>
        <w:ind w:firstLine="720"/>
        <w:jc w:val="both"/>
        <w:rPr>
          <w:b/>
          <w:lang w:val="uk-UA"/>
        </w:rPr>
      </w:pPr>
      <w:r w:rsidRPr="00FB2274">
        <w:rPr>
          <w:b/>
          <w:lang w:val="uk-UA"/>
        </w:rPr>
        <w:t>Голосували:</w:t>
      </w:r>
    </w:p>
    <w:p w:rsidR="008A0C65" w:rsidRPr="00FB2274" w:rsidRDefault="009568B2" w:rsidP="008A0C65">
      <w:pPr>
        <w:tabs>
          <w:tab w:val="left" w:pos="1080"/>
        </w:tabs>
        <w:ind w:firstLine="720"/>
        <w:jc w:val="both"/>
        <w:rPr>
          <w:lang w:val="uk-UA"/>
        </w:rPr>
      </w:pPr>
      <w:r>
        <w:rPr>
          <w:lang w:val="uk-UA"/>
        </w:rPr>
        <w:t>За – 8</w:t>
      </w:r>
      <w:r w:rsidR="008A0C65" w:rsidRPr="00FB2274">
        <w:rPr>
          <w:lang w:val="uk-UA"/>
        </w:rPr>
        <w:t>;</w:t>
      </w:r>
    </w:p>
    <w:p w:rsidR="008A0C65" w:rsidRPr="00FB2274" w:rsidRDefault="008A0C65" w:rsidP="008A0C65">
      <w:pPr>
        <w:tabs>
          <w:tab w:val="left" w:pos="1080"/>
        </w:tabs>
        <w:ind w:firstLine="720"/>
        <w:jc w:val="both"/>
        <w:rPr>
          <w:lang w:val="uk-UA"/>
        </w:rPr>
      </w:pPr>
      <w:r w:rsidRPr="00FB2274">
        <w:rPr>
          <w:lang w:val="uk-UA"/>
        </w:rPr>
        <w:t>Проти – 0.</w:t>
      </w:r>
    </w:p>
    <w:p w:rsidR="001E36C9" w:rsidRDefault="001E36C9" w:rsidP="008A0C65">
      <w:pPr>
        <w:tabs>
          <w:tab w:val="left" w:pos="1080"/>
        </w:tabs>
        <w:jc w:val="both"/>
        <w:rPr>
          <w:b/>
          <w:lang w:val="uk-UA"/>
        </w:rPr>
      </w:pPr>
    </w:p>
    <w:p w:rsidR="009568B2" w:rsidRPr="00804C10" w:rsidRDefault="009568B2" w:rsidP="009568B2">
      <w:pPr>
        <w:jc w:val="both"/>
        <w:rPr>
          <w:b/>
          <w:lang w:val="uk-UA"/>
        </w:rPr>
      </w:pPr>
      <w:r>
        <w:rPr>
          <w:b/>
          <w:lang w:val="uk-UA"/>
        </w:rPr>
        <w:t>ПО ДЕС</w:t>
      </w:r>
      <w:r w:rsidRPr="00804C10">
        <w:rPr>
          <w:b/>
          <w:lang w:val="uk-UA"/>
        </w:rPr>
        <w:t>ЯТОМУ ПУНКТУ ПОРЯДКУ ДЕННОГО:</w:t>
      </w:r>
    </w:p>
    <w:p w:rsidR="009568B2" w:rsidRPr="00804C10" w:rsidRDefault="009568B2" w:rsidP="009568B2">
      <w:pPr>
        <w:ind w:firstLine="709"/>
        <w:jc w:val="both"/>
        <w:rPr>
          <w:b/>
          <w:lang w:val="uk-UA"/>
        </w:rPr>
      </w:pPr>
    </w:p>
    <w:p w:rsidR="001E36C9" w:rsidRDefault="009568B2" w:rsidP="009568B2">
      <w:pPr>
        <w:tabs>
          <w:tab w:val="left" w:pos="1080"/>
        </w:tabs>
        <w:jc w:val="both"/>
        <w:rPr>
          <w:b/>
          <w:lang w:val="uk-UA"/>
        </w:rPr>
      </w:pPr>
      <w:r w:rsidRPr="00804C10">
        <w:rPr>
          <w:b/>
          <w:lang w:val="uk-UA"/>
        </w:rPr>
        <w:t>Х.</w:t>
      </w:r>
      <w:r w:rsidRPr="009568B2">
        <w:rPr>
          <w:b/>
          <w:bCs/>
          <w:lang w:val="uk-UA"/>
        </w:rPr>
        <w:t xml:space="preserve"> </w:t>
      </w:r>
      <w:r w:rsidRPr="00270249">
        <w:rPr>
          <w:b/>
          <w:bCs/>
          <w:lang w:val="uk-UA"/>
        </w:rPr>
        <w:t xml:space="preserve">Проведення співбесіди та визначення її результатів для </w:t>
      </w:r>
      <w:r>
        <w:rPr>
          <w:b/>
          <w:bCs/>
          <w:lang w:val="uk-UA"/>
        </w:rPr>
        <w:t>кандидатів на зайняття</w:t>
      </w:r>
      <w:r w:rsidRPr="009568B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вакантних</w:t>
      </w:r>
      <w:r w:rsidRPr="00FC0633">
        <w:rPr>
          <w:b/>
          <w:bCs/>
          <w:lang w:val="uk-UA"/>
        </w:rPr>
        <w:t xml:space="preserve"> посад</w:t>
      </w:r>
      <w:r>
        <w:rPr>
          <w:b/>
          <w:bCs/>
          <w:lang w:val="uk-UA"/>
        </w:rPr>
        <w:t xml:space="preserve"> першого заступника Голови Державного агентства резерву та заступника Голови державного агентства резерву.</w:t>
      </w:r>
    </w:p>
    <w:p w:rsidR="001E36C9" w:rsidRDefault="001E36C9" w:rsidP="00FC0633">
      <w:pPr>
        <w:tabs>
          <w:tab w:val="left" w:pos="1080"/>
        </w:tabs>
        <w:jc w:val="both"/>
        <w:rPr>
          <w:b/>
          <w:lang w:val="uk-UA"/>
        </w:rPr>
      </w:pPr>
    </w:p>
    <w:p w:rsidR="009568B2" w:rsidRPr="00804C10" w:rsidRDefault="009568B2" w:rsidP="009568B2">
      <w:pPr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При проведенні співбесіди оцінюються наступні вимоги до професійної компетенції: "наявність лідерських навичок", "комунікації та взаємодія", "управління змінами", "особистісні компетенції", "управління публічними фінансами".</w:t>
      </w:r>
    </w:p>
    <w:p w:rsidR="009568B2" w:rsidRPr="00804C10" w:rsidRDefault="009568B2" w:rsidP="009568B2">
      <w:pPr>
        <w:ind w:firstLine="709"/>
        <w:jc w:val="both"/>
        <w:rPr>
          <w:b/>
          <w:spacing w:val="-6"/>
          <w:lang w:val="uk-UA"/>
        </w:rPr>
      </w:pPr>
    </w:p>
    <w:p w:rsidR="009568B2" w:rsidRDefault="009568B2" w:rsidP="009568B2">
      <w:pPr>
        <w:jc w:val="both"/>
        <w:rPr>
          <w:b/>
          <w:bCs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проведення співбесіди кандидатів на зайняття вакантної посади </w:t>
      </w:r>
      <w:r w:rsidRPr="00270249">
        <w:rPr>
          <w:b/>
          <w:bCs/>
          <w:i/>
          <w:lang w:val="uk-UA"/>
        </w:rPr>
        <w:t>першого заступника Голо</w:t>
      </w:r>
      <w:r>
        <w:rPr>
          <w:b/>
          <w:bCs/>
          <w:i/>
          <w:lang w:val="uk-UA"/>
        </w:rPr>
        <w:t xml:space="preserve">ви Державного агентства резерву: </w:t>
      </w:r>
    </w:p>
    <w:p w:rsidR="009568B2" w:rsidRPr="00804C10" w:rsidRDefault="009568B2" w:rsidP="009568B2">
      <w:pPr>
        <w:jc w:val="both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523"/>
        <w:gridCol w:w="1021"/>
        <w:gridCol w:w="936"/>
        <w:gridCol w:w="1033"/>
        <w:gridCol w:w="936"/>
        <w:gridCol w:w="936"/>
      </w:tblGrid>
      <w:tr w:rsidR="009568B2" w:rsidRPr="00804C10" w:rsidTr="009568B2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9568B2" w:rsidRPr="00804C10" w:rsidRDefault="009568B2" w:rsidP="009568B2">
            <w:pPr>
              <w:jc w:val="center"/>
              <w:rPr>
                <w:b/>
                <w:i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9568B2" w:rsidRPr="00804C10" w:rsidTr="009568B2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5D3102" w:rsidRDefault="009568B2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Котов Павло Володимирович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</w:tr>
      <w:tr w:rsidR="009568B2" w:rsidRPr="00804C10" w:rsidTr="009568B2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5D3102" w:rsidRDefault="009568B2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Спіркіна Ольга Андріївна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</w:tr>
      <w:tr w:rsidR="009568B2" w:rsidRPr="00804C10" w:rsidTr="009568B2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Default="009568B2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Дмитрушко Вікторія Михайлівна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Default="009568B2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9568B2" w:rsidRPr="00804C10" w:rsidRDefault="009568B2" w:rsidP="009568B2">
      <w:pPr>
        <w:ind w:firstLine="709"/>
        <w:jc w:val="both"/>
        <w:rPr>
          <w:b/>
          <w:spacing w:val="-6"/>
          <w:lang w:val="uk-UA"/>
        </w:rPr>
      </w:pPr>
    </w:p>
    <w:p w:rsidR="009568B2" w:rsidRPr="00804C10" w:rsidRDefault="00940920" w:rsidP="009568B2">
      <w:pPr>
        <w:pStyle w:val="1"/>
        <w:numPr>
          <w:ilvl w:val="1"/>
          <w:numId w:val="2"/>
        </w:numPr>
        <w:ind w:hanging="720"/>
        <w:rPr>
          <w:lang w:val="uk-UA"/>
        </w:rPr>
      </w:pPr>
      <w:r>
        <w:rPr>
          <w:lang w:val="uk-UA"/>
        </w:rPr>
        <w:t>Котов Павло Володимирович – 4,64</w:t>
      </w:r>
    </w:p>
    <w:p w:rsidR="009568B2" w:rsidRDefault="00940920" w:rsidP="009568B2">
      <w:pPr>
        <w:pStyle w:val="1"/>
        <w:numPr>
          <w:ilvl w:val="1"/>
          <w:numId w:val="2"/>
        </w:numPr>
        <w:ind w:hanging="720"/>
        <w:rPr>
          <w:lang w:val="uk-UA"/>
        </w:rPr>
      </w:pPr>
      <w:r>
        <w:rPr>
          <w:lang w:val="uk-UA"/>
        </w:rPr>
        <w:t>Спіркіна Ольга Андріївна – 4,76</w:t>
      </w:r>
    </w:p>
    <w:p w:rsidR="00940920" w:rsidRDefault="00940920" w:rsidP="009568B2">
      <w:pPr>
        <w:pStyle w:val="1"/>
        <w:numPr>
          <w:ilvl w:val="1"/>
          <w:numId w:val="2"/>
        </w:numPr>
        <w:ind w:hanging="720"/>
        <w:rPr>
          <w:lang w:val="uk-UA"/>
        </w:rPr>
      </w:pPr>
      <w:r>
        <w:rPr>
          <w:lang w:val="uk-UA"/>
        </w:rPr>
        <w:t>Дмитрушко Вікторія Михайлівна – 0,63</w:t>
      </w:r>
    </w:p>
    <w:p w:rsidR="009568B2" w:rsidRDefault="009568B2" w:rsidP="009568B2">
      <w:pPr>
        <w:pStyle w:val="1"/>
        <w:rPr>
          <w:lang w:val="uk-UA"/>
        </w:rPr>
      </w:pPr>
    </w:p>
    <w:p w:rsidR="009568B2" w:rsidRDefault="009568B2" w:rsidP="009568B2">
      <w:pPr>
        <w:jc w:val="both"/>
        <w:rPr>
          <w:b/>
          <w:bCs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проведення співбесіди кандидатів на зайняття вакантної посади </w:t>
      </w:r>
      <w:r w:rsidRPr="00270249">
        <w:rPr>
          <w:b/>
          <w:bCs/>
          <w:i/>
          <w:lang w:val="uk-UA"/>
        </w:rPr>
        <w:t xml:space="preserve">заступника </w:t>
      </w:r>
      <w:r w:rsidR="00940920" w:rsidRPr="00270249">
        <w:rPr>
          <w:b/>
          <w:bCs/>
          <w:i/>
          <w:lang w:val="uk-UA"/>
        </w:rPr>
        <w:t>Голо</w:t>
      </w:r>
      <w:r w:rsidR="00940920">
        <w:rPr>
          <w:b/>
          <w:bCs/>
          <w:i/>
          <w:lang w:val="uk-UA"/>
        </w:rPr>
        <w:t>ви Державного агентства резерву</w:t>
      </w:r>
      <w:r>
        <w:rPr>
          <w:b/>
          <w:bCs/>
          <w:i/>
          <w:lang w:val="uk-UA"/>
        </w:rPr>
        <w:t xml:space="preserve">: </w:t>
      </w:r>
    </w:p>
    <w:p w:rsidR="009568B2" w:rsidRPr="00804C10" w:rsidRDefault="009568B2" w:rsidP="009568B2">
      <w:pPr>
        <w:jc w:val="both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523"/>
        <w:gridCol w:w="1021"/>
        <w:gridCol w:w="936"/>
        <w:gridCol w:w="1033"/>
        <w:gridCol w:w="936"/>
        <w:gridCol w:w="936"/>
      </w:tblGrid>
      <w:tr w:rsidR="009568B2" w:rsidRPr="00804C10" w:rsidTr="009568B2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9568B2" w:rsidRPr="00804C10" w:rsidRDefault="009568B2" w:rsidP="009568B2">
            <w:pPr>
              <w:jc w:val="center"/>
              <w:rPr>
                <w:b/>
                <w:i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9568B2" w:rsidRPr="00804C10" w:rsidTr="009568B2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568B2" w:rsidP="009568B2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111A3D" w:rsidRDefault="00940920" w:rsidP="009568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Дмитрушко Вікторія Михайлівна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40920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40920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40920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40920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804C10" w:rsidRDefault="00940920" w:rsidP="00956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9568B2" w:rsidRPr="00804C10" w:rsidRDefault="009568B2" w:rsidP="009568B2">
      <w:pPr>
        <w:ind w:firstLine="709"/>
        <w:jc w:val="both"/>
        <w:rPr>
          <w:b/>
          <w:spacing w:val="-6"/>
          <w:lang w:val="uk-UA"/>
        </w:rPr>
      </w:pPr>
    </w:p>
    <w:p w:rsidR="009568B2" w:rsidRPr="00804C10" w:rsidRDefault="00940920" w:rsidP="009568B2">
      <w:pPr>
        <w:pStyle w:val="1"/>
        <w:numPr>
          <w:ilvl w:val="0"/>
          <w:numId w:val="45"/>
        </w:numPr>
        <w:ind w:hanging="720"/>
        <w:rPr>
          <w:lang w:val="uk-UA"/>
        </w:rPr>
      </w:pPr>
      <w:r>
        <w:rPr>
          <w:lang w:val="uk-UA"/>
        </w:rPr>
        <w:t>Дмитрушко Вікторія Михайлівна – 0,51</w:t>
      </w:r>
    </w:p>
    <w:p w:rsidR="009568B2" w:rsidRDefault="009568B2" w:rsidP="009568B2">
      <w:pPr>
        <w:pStyle w:val="1"/>
        <w:rPr>
          <w:lang w:val="uk-UA"/>
        </w:rPr>
      </w:pPr>
    </w:p>
    <w:p w:rsidR="00940920" w:rsidRPr="00804C10" w:rsidRDefault="00940920" w:rsidP="00940920">
      <w:pPr>
        <w:jc w:val="both"/>
        <w:rPr>
          <w:b/>
          <w:lang w:val="uk-UA"/>
        </w:rPr>
      </w:pPr>
      <w:r>
        <w:rPr>
          <w:b/>
          <w:lang w:val="uk-UA"/>
        </w:rPr>
        <w:t>ПО ОДИНАДЦЯТОМУ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940920" w:rsidRPr="00804C10" w:rsidRDefault="00940920" w:rsidP="00940920">
      <w:pPr>
        <w:ind w:firstLine="709"/>
        <w:jc w:val="both"/>
        <w:rPr>
          <w:b/>
          <w:lang w:val="uk-UA"/>
        </w:rPr>
      </w:pPr>
    </w:p>
    <w:p w:rsidR="001E36C9" w:rsidRDefault="00940920" w:rsidP="00940920">
      <w:pPr>
        <w:tabs>
          <w:tab w:val="left" w:pos="1080"/>
        </w:tabs>
        <w:jc w:val="both"/>
        <w:rPr>
          <w:b/>
          <w:bCs/>
          <w:lang w:val="uk-UA"/>
        </w:rPr>
      </w:pPr>
      <w:r w:rsidRPr="00804C10">
        <w:rPr>
          <w:b/>
          <w:lang w:val="uk-UA"/>
        </w:rPr>
        <w:t>Х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 w:rsidRPr="0094092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Рейтинговий список кандидатів на зайняття</w:t>
      </w:r>
      <w:r w:rsidRPr="0094092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вакантних</w:t>
      </w:r>
      <w:r w:rsidRPr="00FC0633">
        <w:rPr>
          <w:b/>
          <w:bCs/>
          <w:lang w:val="uk-UA"/>
        </w:rPr>
        <w:t xml:space="preserve"> посад</w:t>
      </w:r>
      <w:r>
        <w:rPr>
          <w:b/>
          <w:bCs/>
          <w:lang w:val="uk-UA"/>
        </w:rPr>
        <w:t xml:space="preserve"> першого заступника Голови Державного агентства резерву та заступника Голови державного агентства резерву.</w:t>
      </w:r>
    </w:p>
    <w:p w:rsidR="00940920" w:rsidRDefault="00940920" w:rsidP="00940920">
      <w:pPr>
        <w:tabs>
          <w:tab w:val="left" w:pos="1080"/>
        </w:tabs>
        <w:jc w:val="both"/>
        <w:rPr>
          <w:b/>
          <w:lang w:val="uk-UA"/>
        </w:rPr>
      </w:pPr>
    </w:p>
    <w:p w:rsidR="00940920" w:rsidRPr="00804C10" w:rsidRDefault="00940920" w:rsidP="00940920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Рейтинговий список кандидатів на зайняття вакантної посади </w:t>
      </w:r>
      <w:r w:rsidRPr="00270249">
        <w:rPr>
          <w:b/>
          <w:bCs/>
          <w:i/>
          <w:lang w:val="uk-UA"/>
        </w:rPr>
        <w:t>першого заступника Голо</w:t>
      </w:r>
      <w:r>
        <w:rPr>
          <w:b/>
          <w:bCs/>
          <w:i/>
          <w:lang w:val="uk-UA"/>
        </w:rPr>
        <w:t>ви Державного агентства ресурсів</w:t>
      </w:r>
      <w:r w:rsidRPr="00804C10">
        <w:rPr>
          <w:b/>
          <w:i/>
          <w:lang w:val="uk-UA"/>
        </w:rPr>
        <w:t>.</w:t>
      </w:r>
    </w:p>
    <w:p w:rsidR="00940920" w:rsidRPr="00804C10" w:rsidRDefault="00940920" w:rsidP="00940920">
      <w:pPr>
        <w:pStyle w:val="1"/>
        <w:tabs>
          <w:tab w:val="left" w:pos="1080"/>
        </w:tabs>
        <w:ind w:left="0"/>
        <w:jc w:val="both"/>
        <w:rPr>
          <w:lang w:val="uk-UA"/>
        </w:rPr>
      </w:pPr>
    </w:p>
    <w:p w:rsidR="00940920" w:rsidRPr="00804C10" w:rsidRDefault="00940920" w:rsidP="00940920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Котов Павло Володимирович – 11,40</w:t>
      </w:r>
    </w:p>
    <w:p w:rsidR="00940920" w:rsidRDefault="00940920" w:rsidP="00940920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Спіркіна Ольга Андріївна – 9,15</w:t>
      </w:r>
    </w:p>
    <w:p w:rsidR="00940920" w:rsidRDefault="00940920" w:rsidP="00940920">
      <w:pPr>
        <w:pStyle w:val="1"/>
        <w:tabs>
          <w:tab w:val="left" w:pos="1080"/>
        </w:tabs>
        <w:ind w:left="0"/>
        <w:jc w:val="both"/>
        <w:rPr>
          <w:color w:val="000000"/>
          <w:lang w:val="uk-UA"/>
        </w:rPr>
      </w:pPr>
    </w:p>
    <w:p w:rsidR="00940920" w:rsidRPr="004849B3" w:rsidRDefault="00940920" w:rsidP="00940920">
      <w:pPr>
        <w:pStyle w:val="1"/>
        <w:tabs>
          <w:tab w:val="left" w:pos="1080"/>
        </w:tabs>
        <w:ind w:left="0"/>
        <w:jc w:val="both"/>
        <w:rPr>
          <w:color w:val="000000"/>
          <w:lang w:val="uk-UA"/>
        </w:rPr>
      </w:pPr>
      <w:r w:rsidRPr="004849B3">
        <w:rPr>
          <w:color w:val="000000"/>
          <w:lang w:val="uk-UA"/>
        </w:rPr>
        <w:t xml:space="preserve">Кандидат: </w:t>
      </w:r>
      <w:r>
        <w:rPr>
          <w:lang w:val="uk-UA"/>
        </w:rPr>
        <w:t xml:space="preserve">Дмитрушко Вікторія Михайлівна </w:t>
      </w:r>
      <w:r>
        <w:rPr>
          <w:color w:val="000000"/>
          <w:lang w:val="uk-UA"/>
        </w:rPr>
        <w:t>не включена</w:t>
      </w:r>
      <w:r w:rsidRPr="004849B3">
        <w:rPr>
          <w:color w:val="000000"/>
          <w:lang w:val="uk-UA"/>
        </w:rPr>
        <w:t xml:space="preserve"> у підсумковий рейтинг кандидатів, оскільки під час проходження співбесіди по вимогам</w:t>
      </w:r>
      <w:r>
        <w:rPr>
          <w:color w:val="000000"/>
          <w:lang w:val="uk-UA"/>
        </w:rPr>
        <w:t xml:space="preserve"> професійної компетенції отримала менше</w:t>
      </w:r>
      <w:r w:rsidRPr="004849B3">
        <w:rPr>
          <w:color w:val="000000"/>
          <w:lang w:val="uk-UA"/>
        </w:rPr>
        <w:t xml:space="preserve"> 0,50 балів.</w:t>
      </w:r>
    </w:p>
    <w:p w:rsidR="00940920" w:rsidRPr="00804C10" w:rsidRDefault="00940920" w:rsidP="00940920">
      <w:pPr>
        <w:jc w:val="both"/>
        <w:rPr>
          <w:lang w:val="uk-UA"/>
        </w:rPr>
      </w:pPr>
    </w:p>
    <w:p w:rsidR="00940920" w:rsidRPr="00804C10" w:rsidRDefault="00940920" w:rsidP="00940920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Рейтинговий список кандидатів на зайняття вакантної посади </w:t>
      </w:r>
      <w:r w:rsidRPr="00270249">
        <w:rPr>
          <w:b/>
          <w:bCs/>
          <w:i/>
          <w:lang w:val="uk-UA"/>
        </w:rPr>
        <w:t xml:space="preserve">заступника </w:t>
      </w:r>
      <w:r w:rsidR="00E02D5C" w:rsidRPr="00270249">
        <w:rPr>
          <w:b/>
          <w:bCs/>
          <w:i/>
          <w:lang w:val="uk-UA"/>
        </w:rPr>
        <w:t>Голо</w:t>
      </w:r>
      <w:r w:rsidR="00E02D5C">
        <w:rPr>
          <w:b/>
          <w:bCs/>
          <w:i/>
          <w:lang w:val="uk-UA"/>
        </w:rPr>
        <w:t>ви Державного агентства ресурсів</w:t>
      </w:r>
      <w:r w:rsidRPr="00804C10">
        <w:rPr>
          <w:b/>
          <w:i/>
          <w:lang w:val="uk-UA"/>
        </w:rPr>
        <w:t>.</w:t>
      </w:r>
    </w:p>
    <w:p w:rsidR="00940920" w:rsidRPr="00804C10" w:rsidRDefault="00940920" w:rsidP="00940920">
      <w:pPr>
        <w:pStyle w:val="1"/>
        <w:tabs>
          <w:tab w:val="left" w:pos="1080"/>
        </w:tabs>
        <w:ind w:left="0"/>
        <w:jc w:val="both"/>
        <w:rPr>
          <w:lang w:val="uk-UA"/>
        </w:rPr>
      </w:pPr>
    </w:p>
    <w:p w:rsidR="00E02D5C" w:rsidRPr="004849B3" w:rsidRDefault="00E02D5C" w:rsidP="00E02D5C">
      <w:pPr>
        <w:pStyle w:val="1"/>
        <w:tabs>
          <w:tab w:val="left" w:pos="1080"/>
        </w:tabs>
        <w:ind w:left="0"/>
        <w:jc w:val="both"/>
        <w:rPr>
          <w:color w:val="000000"/>
          <w:lang w:val="uk-UA"/>
        </w:rPr>
      </w:pPr>
      <w:r w:rsidRPr="004849B3">
        <w:rPr>
          <w:color w:val="000000"/>
          <w:lang w:val="uk-UA"/>
        </w:rPr>
        <w:t xml:space="preserve">Кандидат: </w:t>
      </w:r>
      <w:r>
        <w:rPr>
          <w:lang w:val="uk-UA"/>
        </w:rPr>
        <w:t xml:space="preserve">Дмитрушко Вікторія Михайлівна </w:t>
      </w:r>
      <w:r>
        <w:rPr>
          <w:color w:val="000000"/>
          <w:lang w:val="uk-UA"/>
        </w:rPr>
        <w:t>не включена</w:t>
      </w:r>
      <w:r w:rsidRPr="004849B3">
        <w:rPr>
          <w:color w:val="000000"/>
          <w:lang w:val="uk-UA"/>
        </w:rPr>
        <w:t xml:space="preserve"> у підсумковий рейтинг кандидатів, оскільки під час проходження співбесіди по вимогам</w:t>
      </w:r>
      <w:r>
        <w:rPr>
          <w:color w:val="000000"/>
          <w:lang w:val="uk-UA"/>
        </w:rPr>
        <w:t xml:space="preserve"> професійної компетенції отримала менше</w:t>
      </w:r>
      <w:r w:rsidRPr="004849B3">
        <w:rPr>
          <w:color w:val="000000"/>
          <w:lang w:val="uk-UA"/>
        </w:rPr>
        <w:t xml:space="preserve"> 0,50 балів.</w:t>
      </w:r>
    </w:p>
    <w:p w:rsidR="00940920" w:rsidRDefault="00940920" w:rsidP="00940920">
      <w:pPr>
        <w:pStyle w:val="1"/>
        <w:ind w:left="0"/>
        <w:jc w:val="both"/>
        <w:rPr>
          <w:b/>
          <w:bCs/>
          <w:lang w:val="uk-UA"/>
        </w:rPr>
      </w:pPr>
    </w:p>
    <w:p w:rsidR="00E02D5C" w:rsidRPr="00804C10" w:rsidRDefault="00E02D5C" w:rsidP="00E02D5C">
      <w:pPr>
        <w:jc w:val="both"/>
        <w:rPr>
          <w:b/>
          <w:lang w:val="uk-UA"/>
        </w:rPr>
      </w:pPr>
      <w:r>
        <w:rPr>
          <w:b/>
          <w:lang w:val="uk-UA"/>
        </w:rPr>
        <w:t>ПО ДВАНАДЦЯТОМУ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E02D5C" w:rsidRPr="00804C10" w:rsidRDefault="00E02D5C" w:rsidP="00E02D5C">
      <w:pPr>
        <w:ind w:firstLine="709"/>
        <w:jc w:val="both"/>
        <w:rPr>
          <w:b/>
          <w:lang w:val="uk-UA"/>
        </w:rPr>
      </w:pPr>
    </w:p>
    <w:p w:rsidR="001E36C9" w:rsidRDefault="00E02D5C" w:rsidP="00E02D5C">
      <w:pPr>
        <w:tabs>
          <w:tab w:val="left" w:pos="1080"/>
        </w:tabs>
        <w:jc w:val="both"/>
        <w:rPr>
          <w:b/>
          <w:lang w:val="uk-UA"/>
        </w:rPr>
      </w:pPr>
      <w:r w:rsidRPr="008D3608">
        <w:rPr>
          <w:b/>
          <w:lang w:val="uk-UA"/>
        </w:rPr>
        <w:t>ХІІ.</w:t>
      </w:r>
      <w:r>
        <w:rPr>
          <w:b/>
          <w:lang w:val="uk-UA"/>
        </w:rPr>
        <w:t xml:space="preserve"> </w:t>
      </w:r>
      <w:r w:rsidRPr="00644088">
        <w:rPr>
          <w:b/>
          <w:bCs/>
          <w:lang w:val="uk-UA"/>
        </w:rPr>
        <w:t>Про визначення переможців конкурсів та других кандидатів за результатами конкурсів на зайняття вакантних посад</w:t>
      </w:r>
      <w:r>
        <w:rPr>
          <w:b/>
          <w:bCs/>
          <w:lang w:val="uk-UA"/>
        </w:rPr>
        <w:t xml:space="preserve"> першого заступника Голови Державного агентства резерву та заступника Голови державного агентства резерву.</w:t>
      </w:r>
    </w:p>
    <w:p w:rsidR="001E36C9" w:rsidRDefault="001E36C9" w:rsidP="00FC0633">
      <w:pPr>
        <w:tabs>
          <w:tab w:val="left" w:pos="1080"/>
        </w:tabs>
        <w:jc w:val="both"/>
        <w:rPr>
          <w:b/>
          <w:lang w:val="uk-UA"/>
        </w:rPr>
      </w:pPr>
    </w:p>
    <w:p w:rsidR="00E02D5C" w:rsidRPr="00804C10" w:rsidRDefault="00E02D5C" w:rsidP="00E02D5C">
      <w:pPr>
        <w:ind w:firstLine="709"/>
        <w:jc w:val="both"/>
        <w:rPr>
          <w:shd w:val="clear" w:color="auto" w:fill="FFFFFF"/>
          <w:lang w:val="uk-UA"/>
        </w:rPr>
      </w:pPr>
      <w:r w:rsidRPr="00804C10">
        <w:rPr>
          <w:shd w:val="clear" w:color="auto" w:fill="FFFFFF"/>
          <w:lang w:val="uk-UA"/>
        </w:rPr>
        <w:t>Відповідно до пункту 5 частини четвертої статті 27 Закону України «Про державну службу» за результатами складення загального рейтингу кандидатів визначити:</w:t>
      </w:r>
    </w:p>
    <w:p w:rsidR="00E02D5C" w:rsidRPr="00804C10" w:rsidRDefault="00E02D5C" w:rsidP="00E02D5C">
      <w:pPr>
        <w:ind w:firstLine="709"/>
        <w:jc w:val="both"/>
        <w:rPr>
          <w:shd w:val="clear" w:color="auto" w:fill="FFFFFF"/>
          <w:lang w:val="uk-UA"/>
        </w:rPr>
      </w:pPr>
    </w:p>
    <w:p w:rsidR="00E02D5C" w:rsidRPr="00804C10" w:rsidRDefault="00E02D5C" w:rsidP="00E02D5C">
      <w:pPr>
        <w:pStyle w:val="1"/>
        <w:numPr>
          <w:ilvl w:val="0"/>
          <w:numId w:val="1"/>
        </w:numPr>
        <w:ind w:left="0" w:firstLine="709"/>
        <w:jc w:val="both"/>
        <w:rPr>
          <w:shd w:val="clear" w:color="auto" w:fill="FFFFFF"/>
          <w:lang w:val="uk-UA"/>
        </w:rPr>
      </w:pPr>
      <w:r w:rsidRPr="00804C10">
        <w:rPr>
          <w:shd w:val="clear" w:color="auto" w:fill="FFFFFF"/>
          <w:lang w:val="uk-UA"/>
        </w:rPr>
        <w:t xml:space="preserve">Переможцем конкурсу на зайняття вакантної посади </w:t>
      </w:r>
      <w:r w:rsidRPr="00644088">
        <w:rPr>
          <w:bCs/>
          <w:lang w:val="uk-UA"/>
        </w:rPr>
        <w:t>пер</w:t>
      </w:r>
      <w:r>
        <w:rPr>
          <w:bCs/>
          <w:lang w:val="uk-UA"/>
        </w:rPr>
        <w:t xml:space="preserve">шого заступника Голови Державного агентства ресурсів </w:t>
      </w:r>
      <w:r w:rsidRPr="00804C10">
        <w:rPr>
          <w:shd w:val="clear" w:color="auto" w:fill="FFFFFF"/>
          <w:lang w:val="uk-UA"/>
        </w:rPr>
        <w:t>–</w:t>
      </w:r>
      <w:r>
        <w:rPr>
          <w:lang w:val="uk-UA"/>
        </w:rPr>
        <w:t xml:space="preserve"> Котова Павла Володимировича</w:t>
      </w:r>
      <w:r w:rsidRPr="00804C10">
        <w:rPr>
          <w:lang w:val="uk-UA"/>
        </w:rPr>
        <w:t>.</w:t>
      </w:r>
    </w:p>
    <w:p w:rsidR="00E02D5C" w:rsidRPr="00804C10" w:rsidRDefault="00E02D5C" w:rsidP="00E02D5C">
      <w:pPr>
        <w:pStyle w:val="1"/>
        <w:ind w:left="0" w:firstLine="709"/>
        <w:jc w:val="both"/>
        <w:rPr>
          <w:shd w:val="clear" w:color="auto" w:fill="FFFFFF"/>
          <w:lang w:val="uk-UA"/>
        </w:rPr>
      </w:pPr>
    </w:p>
    <w:p w:rsidR="00E02D5C" w:rsidRPr="00804C10" w:rsidRDefault="00E02D5C" w:rsidP="00E02D5C">
      <w:pPr>
        <w:pStyle w:val="1"/>
        <w:ind w:left="0" w:firstLine="720"/>
        <w:jc w:val="both"/>
        <w:rPr>
          <w:shd w:val="clear" w:color="auto" w:fill="FFFFFF"/>
          <w:lang w:val="uk-UA"/>
        </w:rPr>
      </w:pPr>
      <w:r w:rsidRPr="00804C10">
        <w:rPr>
          <w:shd w:val="clear" w:color="auto" w:fill="FFFFFF"/>
          <w:lang w:val="uk-UA"/>
        </w:rPr>
        <w:t xml:space="preserve">1.1. Другим кандидатом за </w:t>
      </w:r>
      <w:r>
        <w:rPr>
          <w:shd w:val="clear" w:color="auto" w:fill="FFFFFF"/>
          <w:lang w:val="uk-UA"/>
        </w:rPr>
        <w:t xml:space="preserve">результатами конкурсу –  Спіркіну Ольгу Андріївну. </w:t>
      </w:r>
    </w:p>
    <w:p w:rsidR="00E02D5C" w:rsidRPr="00804C10" w:rsidRDefault="00E02D5C" w:rsidP="00E02D5C">
      <w:pPr>
        <w:pStyle w:val="1"/>
        <w:ind w:left="0"/>
        <w:jc w:val="both"/>
        <w:rPr>
          <w:shd w:val="clear" w:color="auto" w:fill="FFFFFF"/>
          <w:lang w:val="uk-UA"/>
        </w:rPr>
      </w:pPr>
    </w:p>
    <w:p w:rsidR="00E02D5C" w:rsidRPr="00804C10" w:rsidRDefault="00E02D5C" w:rsidP="00E02D5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E02D5C" w:rsidRPr="00804C10" w:rsidRDefault="00E02D5C" w:rsidP="00E02D5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E02D5C" w:rsidRPr="00804C10" w:rsidRDefault="00E02D5C" w:rsidP="00E02D5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E02D5C" w:rsidRPr="00804C10" w:rsidRDefault="00E02D5C" w:rsidP="00E02D5C">
      <w:pPr>
        <w:ind w:firstLine="709"/>
        <w:jc w:val="both"/>
        <w:rPr>
          <w:shd w:val="clear" w:color="auto" w:fill="FFFFFF"/>
          <w:lang w:val="uk-UA"/>
        </w:rPr>
      </w:pPr>
    </w:p>
    <w:p w:rsidR="00E02D5C" w:rsidRPr="000D57B7" w:rsidRDefault="00E02D5C" w:rsidP="00E02D5C">
      <w:pPr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lang w:val="uk-UA"/>
        </w:rPr>
        <w:tab/>
      </w:r>
      <w:r w:rsidRPr="000D57B7">
        <w:t xml:space="preserve">За результатами конкурсу на зайняття вакантної посади </w:t>
      </w:r>
      <w:r>
        <w:rPr>
          <w:bCs/>
          <w:lang w:val="uk-UA"/>
        </w:rPr>
        <w:t xml:space="preserve">заступника Голови Державного агентства ресурсів </w:t>
      </w:r>
      <w:r w:rsidRPr="000D57B7">
        <w:t>переможця конкурсу не визначено, у зв’язку з чим буде оголошено повторний конкурс.</w:t>
      </w:r>
    </w:p>
    <w:p w:rsidR="00E02D5C" w:rsidRPr="00804C10" w:rsidRDefault="00E02D5C" w:rsidP="00E02D5C">
      <w:pPr>
        <w:pStyle w:val="1"/>
        <w:ind w:left="0"/>
        <w:jc w:val="both"/>
        <w:rPr>
          <w:shd w:val="clear" w:color="auto" w:fill="FFFFFF"/>
          <w:lang w:val="uk-UA"/>
        </w:rPr>
      </w:pPr>
    </w:p>
    <w:p w:rsidR="00E02D5C" w:rsidRPr="00804C10" w:rsidRDefault="00E02D5C" w:rsidP="00E02D5C">
      <w:pPr>
        <w:jc w:val="both"/>
        <w:rPr>
          <w:b/>
          <w:lang w:val="uk-UA"/>
        </w:rPr>
      </w:pPr>
      <w:r>
        <w:rPr>
          <w:b/>
          <w:lang w:val="uk-UA"/>
        </w:rPr>
        <w:t>ПО ТРИНАДЦЯТОМУ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E02D5C" w:rsidRDefault="00E02D5C" w:rsidP="00E02D5C">
      <w:pPr>
        <w:ind w:firstLine="720"/>
        <w:jc w:val="both"/>
        <w:rPr>
          <w:b/>
          <w:bCs/>
          <w:lang w:val="uk-UA"/>
        </w:rPr>
      </w:pPr>
    </w:p>
    <w:p w:rsidR="001E36C9" w:rsidRDefault="00E02D5C" w:rsidP="00E02D5C">
      <w:pPr>
        <w:tabs>
          <w:tab w:val="left" w:pos="1080"/>
        </w:tabs>
        <w:jc w:val="both"/>
        <w:rPr>
          <w:b/>
          <w:lang w:val="uk-UA"/>
        </w:rPr>
      </w:pPr>
      <w:r w:rsidRPr="008D3608">
        <w:rPr>
          <w:b/>
          <w:lang w:val="uk-UA"/>
        </w:rPr>
        <w:t>ХІ</w:t>
      </w:r>
      <w:r>
        <w:rPr>
          <w:b/>
          <w:lang w:val="uk-UA"/>
        </w:rPr>
        <w:t>І</w:t>
      </w:r>
      <w:r w:rsidRPr="008D3608">
        <w:rPr>
          <w:b/>
          <w:lang w:val="uk-UA"/>
        </w:rPr>
        <w:t>І.</w:t>
      </w:r>
      <w:r>
        <w:rPr>
          <w:b/>
          <w:lang w:val="uk-UA"/>
        </w:rPr>
        <w:t xml:space="preserve"> Різне.</w:t>
      </w:r>
    </w:p>
    <w:p w:rsidR="001E36C9" w:rsidRDefault="001E36C9" w:rsidP="00FC0633">
      <w:pPr>
        <w:tabs>
          <w:tab w:val="left" w:pos="1080"/>
        </w:tabs>
        <w:jc w:val="both"/>
        <w:rPr>
          <w:b/>
          <w:lang w:val="uk-UA"/>
        </w:rPr>
      </w:pPr>
    </w:p>
    <w:p w:rsidR="009B4A2E" w:rsidRPr="00FB2274" w:rsidRDefault="009B4A2E" w:rsidP="009B4A2E">
      <w:pPr>
        <w:tabs>
          <w:tab w:val="left" w:pos="1080"/>
        </w:tabs>
        <w:jc w:val="both"/>
        <w:rPr>
          <w:b/>
          <w:lang w:val="uk-UA"/>
        </w:rPr>
      </w:pPr>
      <w:r w:rsidRPr="00FB2274">
        <w:rPr>
          <w:b/>
          <w:lang w:val="uk-UA"/>
        </w:rPr>
        <w:t xml:space="preserve">Виступили: </w:t>
      </w:r>
      <w:r w:rsidR="000F2F09" w:rsidRPr="000F2F09">
        <w:rPr>
          <w:lang w:val="uk-UA"/>
        </w:rPr>
        <w:t xml:space="preserve">Сорока С.В., </w:t>
      </w:r>
      <w:r w:rsidR="00336CCD">
        <w:rPr>
          <w:lang w:val="uk-UA"/>
        </w:rPr>
        <w:t xml:space="preserve">Ващенко К.О., </w:t>
      </w:r>
      <w:r w:rsidR="000F2F09" w:rsidRPr="000F2F09">
        <w:rPr>
          <w:lang w:val="uk-UA"/>
        </w:rPr>
        <w:t>Костик В.В.,</w:t>
      </w:r>
      <w:r>
        <w:rPr>
          <w:lang w:val="uk-UA"/>
        </w:rPr>
        <w:t xml:space="preserve"> </w:t>
      </w:r>
      <w:r w:rsidRPr="00FE10D8">
        <w:rPr>
          <w:lang w:val="uk-UA"/>
        </w:rPr>
        <w:t>члени Комісії.</w:t>
      </w:r>
    </w:p>
    <w:p w:rsidR="009B4A2E" w:rsidRPr="00FB2274" w:rsidRDefault="009B4A2E" w:rsidP="009B4A2E">
      <w:pPr>
        <w:tabs>
          <w:tab w:val="left" w:pos="1080"/>
        </w:tabs>
        <w:jc w:val="both"/>
        <w:rPr>
          <w:b/>
          <w:lang w:val="uk-UA"/>
        </w:rPr>
      </w:pPr>
    </w:p>
    <w:p w:rsidR="009B4A2E" w:rsidRDefault="009B4A2E" w:rsidP="009B4A2E">
      <w:pPr>
        <w:pStyle w:val="1"/>
        <w:ind w:left="0"/>
        <w:jc w:val="both"/>
        <w:rPr>
          <w:b/>
          <w:bCs/>
          <w:lang w:val="uk-UA"/>
        </w:rPr>
      </w:pPr>
      <w:r w:rsidRPr="00270249">
        <w:rPr>
          <w:b/>
          <w:lang w:val="uk-UA"/>
        </w:rPr>
        <w:t>Вирішили:</w:t>
      </w:r>
    </w:p>
    <w:p w:rsidR="009B4A2E" w:rsidRDefault="009B4A2E" w:rsidP="009B4A2E">
      <w:pPr>
        <w:pStyle w:val="1"/>
        <w:ind w:left="0" w:firstLine="720"/>
        <w:jc w:val="both"/>
        <w:rPr>
          <w:bCs/>
          <w:lang w:val="uk-UA"/>
        </w:rPr>
      </w:pPr>
    </w:p>
    <w:p w:rsidR="00E2345B" w:rsidRDefault="00F479FD" w:rsidP="00E2345B">
      <w:pPr>
        <w:pStyle w:val="1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>13</w:t>
      </w:r>
      <w:r w:rsidR="005D0859">
        <w:rPr>
          <w:bCs/>
          <w:lang w:val="uk-UA"/>
        </w:rPr>
        <w:t xml:space="preserve">.1 </w:t>
      </w:r>
      <w:r w:rsidR="009B4A2E">
        <w:rPr>
          <w:bCs/>
          <w:lang w:val="uk-UA"/>
        </w:rPr>
        <w:t xml:space="preserve">У зв’язку з </w:t>
      </w:r>
      <w:r w:rsidR="00E2345B">
        <w:rPr>
          <w:bCs/>
          <w:lang w:val="uk-UA"/>
        </w:rPr>
        <w:t>оголош</w:t>
      </w:r>
      <w:r w:rsidR="00E02D5C">
        <w:rPr>
          <w:bCs/>
          <w:lang w:val="uk-UA"/>
        </w:rPr>
        <w:t>енням відповідно до розпорядження</w:t>
      </w:r>
      <w:r w:rsidR="00E2345B">
        <w:rPr>
          <w:bCs/>
          <w:lang w:val="uk-UA"/>
        </w:rPr>
        <w:t xml:space="preserve"> К</w:t>
      </w:r>
      <w:r w:rsidR="000F2F09">
        <w:rPr>
          <w:bCs/>
          <w:lang w:val="uk-UA"/>
        </w:rPr>
        <w:t>абінету Міністрів України</w:t>
      </w:r>
      <w:r w:rsidR="005D0859">
        <w:rPr>
          <w:bCs/>
          <w:lang w:val="uk-UA"/>
        </w:rPr>
        <w:t xml:space="preserve"> </w:t>
      </w:r>
      <w:r w:rsidR="00E02D5C">
        <w:rPr>
          <w:bCs/>
          <w:lang w:val="uk-UA"/>
        </w:rPr>
        <w:t>від 19 вересня 2018 року № 670</w:t>
      </w:r>
      <w:r w:rsidR="00E2345B">
        <w:rPr>
          <w:bCs/>
          <w:lang w:val="uk-UA"/>
        </w:rPr>
        <w:t xml:space="preserve"> – р «Про оголошення конкурсу на зайняття вакантної посади </w:t>
      </w:r>
      <w:r w:rsidR="00E02D5C">
        <w:rPr>
          <w:bCs/>
          <w:lang w:val="uk-UA"/>
        </w:rPr>
        <w:t>державного секретаря Міністерства екології та природних ресурсів</w:t>
      </w:r>
      <w:r w:rsidR="00E2345B">
        <w:rPr>
          <w:bCs/>
          <w:lang w:val="uk-UA"/>
        </w:rPr>
        <w:t xml:space="preserve">» </w:t>
      </w:r>
      <w:r w:rsidR="00E02D5C">
        <w:rPr>
          <w:bCs/>
          <w:lang w:val="uk-UA"/>
        </w:rPr>
        <w:t>конкурсу</w:t>
      </w:r>
      <w:r w:rsidR="000F2F09">
        <w:rPr>
          <w:bCs/>
          <w:lang w:val="uk-UA"/>
        </w:rPr>
        <w:t xml:space="preserve"> на зайняття </w:t>
      </w:r>
      <w:r w:rsidR="00E02D5C">
        <w:rPr>
          <w:bCs/>
          <w:lang w:val="uk-UA"/>
        </w:rPr>
        <w:t>вакантної посади державного секретаря Міністерства екології та природних ресурсів</w:t>
      </w:r>
      <w:r w:rsidR="00E2345B">
        <w:rPr>
          <w:bCs/>
          <w:lang w:val="uk-UA"/>
        </w:rPr>
        <w:t xml:space="preserve"> та </w:t>
      </w:r>
      <w:r w:rsidR="00E2345B" w:rsidRPr="002C051C">
        <w:rPr>
          <w:bCs/>
          <w:lang w:val="uk-UA"/>
        </w:rPr>
        <w:t>перевірки володіння іноземною мовою кандидатів на зайняття посад категорії «А», яке проводиться Комісією з питань вищого корпусу державної служби з урахуванням того, що завдання мають відповідати критеріям рівня володіння мовою В1 за системою володіння іноземними мовами що використовуються в ЄС (</w:t>
      </w:r>
      <w:r w:rsidR="00E2345B" w:rsidRPr="002C051C">
        <w:rPr>
          <w:bCs/>
          <w:lang w:val="en-US"/>
        </w:rPr>
        <w:t>CEFR</w:t>
      </w:r>
      <w:r w:rsidR="00E2345B" w:rsidRPr="002C051C">
        <w:rPr>
          <w:bCs/>
          <w:lang w:val="uk-UA"/>
        </w:rPr>
        <w:t xml:space="preserve">) на основі завдань, які затверджуються на її засіданні та включають у себе лексико-граматичний тест, перевірку розуміння письмового тексту, перевірку умінь і навичок сприйняття усного мовлення (аудіювання), перевірку умінь і навичок висловлювати свою думку іноземною </w:t>
      </w:r>
      <w:r w:rsidR="00E2345B" w:rsidRPr="002C051C">
        <w:rPr>
          <w:bCs/>
          <w:lang w:val="uk-UA"/>
        </w:rPr>
        <w:lastRenderedPageBreak/>
        <w:t>мовою</w:t>
      </w:r>
      <w:r w:rsidR="00E2345B">
        <w:rPr>
          <w:bCs/>
          <w:lang w:val="uk-UA"/>
        </w:rPr>
        <w:t xml:space="preserve">, провести засідання </w:t>
      </w:r>
      <w:r w:rsidR="00E2345B" w:rsidRPr="00804C10">
        <w:rPr>
          <w:lang w:val="uk-UA"/>
        </w:rPr>
        <w:t xml:space="preserve">комітету з </w:t>
      </w:r>
      <w:r w:rsidR="00E2345B" w:rsidRPr="00804C10">
        <w:rPr>
          <w:bCs/>
          <w:lang w:val="uk-UA"/>
        </w:rPr>
        <w:t>відбору кандидатів на зайняття вакантних посад держа</w:t>
      </w:r>
      <w:r w:rsidR="000F2F09">
        <w:rPr>
          <w:bCs/>
          <w:lang w:val="uk-UA"/>
        </w:rPr>
        <w:t>вної</w:t>
      </w:r>
      <w:r w:rsidR="00336CCD">
        <w:rPr>
          <w:bCs/>
          <w:lang w:val="uk-UA"/>
        </w:rPr>
        <w:t xml:space="preserve"> служби категорії «А» 18 жовтня</w:t>
      </w:r>
      <w:r w:rsidR="00E2345B">
        <w:rPr>
          <w:bCs/>
          <w:lang w:val="uk-UA"/>
        </w:rPr>
        <w:t xml:space="preserve"> 2018 року о 10 годині 00 хвилин. </w:t>
      </w:r>
    </w:p>
    <w:p w:rsidR="009B4A2E" w:rsidRPr="009B4A2E" w:rsidRDefault="000F2F09" w:rsidP="009B4A2E">
      <w:pPr>
        <w:pStyle w:val="1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Оцінювання здійснювати відповідно до рішення Комісії з питань вищого корпусу державної служби від </w:t>
      </w:r>
      <w:r w:rsidR="003C540B">
        <w:rPr>
          <w:bCs/>
          <w:lang w:val="uk-UA"/>
        </w:rPr>
        <w:t>12 червня 2018 року № 10</w:t>
      </w:r>
      <w:r>
        <w:rPr>
          <w:bCs/>
          <w:lang w:val="uk-UA"/>
        </w:rPr>
        <w:t xml:space="preserve">. </w:t>
      </w:r>
    </w:p>
    <w:p w:rsidR="009B4A2E" w:rsidRPr="009B4A2E" w:rsidRDefault="009B4A2E" w:rsidP="009B4A2E">
      <w:pPr>
        <w:pStyle w:val="1"/>
        <w:ind w:left="0" w:firstLine="720"/>
        <w:jc w:val="both"/>
        <w:rPr>
          <w:bCs/>
          <w:lang w:val="uk-UA"/>
        </w:rPr>
      </w:pPr>
      <w:r w:rsidRPr="009B4A2E">
        <w:rPr>
          <w:bCs/>
          <w:lang w:val="uk-UA"/>
        </w:rPr>
        <w:t>Оцінювання тестуван</w:t>
      </w:r>
      <w:r w:rsidR="000F2F09">
        <w:rPr>
          <w:bCs/>
          <w:lang w:val="uk-UA"/>
        </w:rPr>
        <w:t>ня здійснюють залучені експерти.</w:t>
      </w:r>
    </w:p>
    <w:p w:rsidR="003C540B" w:rsidRDefault="003C540B" w:rsidP="005D0859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5D0859" w:rsidRPr="00804C10" w:rsidRDefault="005D0859" w:rsidP="005D0859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5D0859" w:rsidRPr="00804C10" w:rsidRDefault="00336CCD" w:rsidP="005D0859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="005D0859" w:rsidRPr="00804C10">
        <w:rPr>
          <w:spacing w:val="-6"/>
          <w:lang w:val="uk-UA"/>
        </w:rPr>
        <w:t>;</w:t>
      </w:r>
    </w:p>
    <w:p w:rsidR="005D0859" w:rsidRPr="00804C10" w:rsidRDefault="005D0859" w:rsidP="005D0859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270249" w:rsidRDefault="00270249" w:rsidP="008337DD">
      <w:pPr>
        <w:pStyle w:val="1"/>
        <w:ind w:left="0"/>
        <w:jc w:val="both"/>
        <w:rPr>
          <w:b/>
          <w:bCs/>
          <w:lang w:val="uk-UA"/>
        </w:rPr>
      </w:pPr>
    </w:p>
    <w:p w:rsidR="00F479FD" w:rsidRDefault="00F479FD" w:rsidP="00336CCD">
      <w:pPr>
        <w:tabs>
          <w:tab w:val="left" w:pos="1080"/>
        </w:tabs>
        <w:ind w:firstLine="720"/>
        <w:jc w:val="both"/>
        <w:rPr>
          <w:lang w:val="uk-UA"/>
        </w:rPr>
      </w:pPr>
      <w:r>
        <w:rPr>
          <w:bCs/>
          <w:lang w:val="uk-UA"/>
        </w:rPr>
        <w:t>13</w:t>
      </w:r>
      <w:r w:rsidR="005D0859" w:rsidRPr="005D0859">
        <w:rPr>
          <w:bCs/>
          <w:lang w:val="uk-UA"/>
        </w:rPr>
        <w:t xml:space="preserve">.2 </w:t>
      </w:r>
      <w:r>
        <w:rPr>
          <w:bCs/>
          <w:lang w:val="uk-UA"/>
        </w:rPr>
        <w:t xml:space="preserve">Про розгляд дисциплінарного провадження, ініційованого Кабінетом Міністрів України відносно Голови </w:t>
      </w:r>
      <w:r>
        <w:rPr>
          <w:lang w:val="uk-UA"/>
        </w:rPr>
        <w:t xml:space="preserve">Держлікслужби Гудзь Н.Я. та першого заступника </w:t>
      </w:r>
      <w:r w:rsidRPr="007B29D5">
        <w:rPr>
          <w:lang w:val="uk-UA"/>
        </w:rPr>
        <w:t xml:space="preserve"> </w:t>
      </w:r>
      <w:r>
        <w:rPr>
          <w:lang w:val="uk-UA"/>
        </w:rPr>
        <w:t xml:space="preserve">Голови Держлікслужби Цілини В.В. </w:t>
      </w:r>
    </w:p>
    <w:p w:rsidR="00336CCD" w:rsidRPr="007B29D5" w:rsidRDefault="00336CCD" w:rsidP="00336CCD">
      <w:pPr>
        <w:tabs>
          <w:tab w:val="left" w:pos="1080"/>
        </w:tabs>
        <w:ind w:firstLine="720"/>
        <w:jc w:val="both"/>
        <w:rPr>
          <w:lang w:val="uk-UA"/>
        </w:rPr>
      </w:pPr>
      <w:r w:rsidRPr="00FB2274">
        <w:rPr>
          <w:lang w:val="uk-UA"/>
        </w:rPr>
        <w:t xml:space="preserve">Взяти до уваги, що Кабінетом Міністрів України ініційовано дисциплінарне провадження </w:t>
      </w:r>
      <w:r>
        <w:rPr>
          <w:lang w:val="uk-UA"/>
        </w:rPr>
        <w:t xml:space="preserve">відносно Голови Держлікслужби Гудзь Н.Я. та першого заступника </w:t>
      </w:r>
      <w:r w:rsidRPr="007B29D5">
        <w:rPr>
          <w:lang w:val="uk-UA"/>
        </w:rPr>
        <w:t xml:space="preserve"> </w:t>
      </w:r>
      <w:r>
        <w:rPr>
          <w:lang w:val="uk-UA"/>
        </w:rPr>
        <w:t>Голови Держлікслужби Цілини В.В. (витяг з протоколу № 36</w:t>
      </w:r>
      <w:r w:rsidRPr="007B29D5">
        <w:rPr>
          <w:lang w:val="uk-UA"/>
        </w:rPr>
        <w:t xml:space="preserve"> засідання К</w:t>
      </w:r>
      <w:r>
        <w:rPr>
          <w:lang w:val="uk-UA"/>
        </w:rPr>
        <w:t>абінету Міністрів України від 19 вересня</w:t>
      </w:r>
      <w:r w:rsidRPr="007B29D5">
        <w:rPr>
          <w:lang w:val="uk-UA"/>
        </w:rPr>
        <w:t xml:space="preserve"> 2018 року</w:t>
      </w:r>
      <w:r w:rsidR="00F479FD">
        <w:rPr>
          <w:lang w:val="uk-UA"/>
        </w:rPr>
        <w:t xml:space="preserve"> та лист Кабінету Міністрів України від 25 вересня 2018 року </w:t>
      </w:r>
      <w:r w:rsidR="00F479FD">
        <w:rPr>
          <w:lang w:val="uk-UA"/>
        </w:rPr>
        <w:br/>
        <w:t>№ 18038/0/2-18</w:t>
      </w:r>
      <w:r w:rsidRPr="007B29D5">
        <w:rPr>
          <w:lang w:val="uk-UA"/>
        </w:rPr>
        <w:t>)</w:t>
      </w:r>
      <w:r>
        <w:rPr>
          <w:lang w:val="uk-UA"/>
        </w:rPr>
        <w:t>;</w:t>
      </w:r>
      <w:r w:rsidRPr="007B29D5">
        <w:rPr>
          <w:lang w:val="uk-UA"/>
        </w:rPr>
        <w:t xml:space="preserve"> </w:t>
      </w:r>
    </w:p>
    <w:p w:rsidR="00336CCD" w:rsidRPr="007B29D5" w:rsidRDefault="003C540B" w:rsidP="00336CCD">
      <w:pPr>
        <w:tabs>
          <w:tab w:val="left" w:pos="1080"/>
        </w:tabs>
        <w:ind w:firstLine="720"/>
        <w:jc w:val="both"/>
        <w:rPr>
          <w:lang w:val="uk-UA"/>
        </w:rPr>
      </w:pPr>
      <w:r>
        <w:rPr>
          <w:lang w:val="uk-UA"/>
        </w:rPr>
        <w:t>порушити дисциплінарне</w:t>
      </w:r>
      <w:r w:rsidR="00336CCD" w:rsidRPr="007B29D5">
        <w:rPr>
          <w:lang w:val="uk-UA"/>
        </w:rPr>
        <w:t xml:space="preserve"> провадження стосовно </w:t>
      </w:r>
      <w:r w:rsidR="00336CCD">
        <w:rPr>
          <w:lang w:val="uk-UA"/>
        </w:rPr>
        <w:t xml:space="preserve">Голови Держлікслужби Гудзь Н.Я. та першого заступника </w:t>
      </w:r>
      <w:r w:rsidR="00336CCD" w:rsidRPr="007B29D5">
        <w:rPr>
          <w:lang w:val="uk-UA"/>
        </w:rPr>
        <w:t xml:space="preserve"> </w:t>
      </w:r>
      <w:r w:rsidR="00336CCD">
        <w:rPr>
          <w:lang w:val="uk-UA"/>
        </w:rPr>
        <w:t>Голови Держлікслужби Цілини В.В.</w:t>
      </w:r>
      <w:r w:rsidR="00336CCD" w:rsidRPr="007B29D5">
        <w:rPr>
          <w:lang w:val="uk-UA"/>
        </w:rPr>
        <w:t>;</w:t>
      </w:r>
    </w:p>
    <w:p w:rsidR="00336CCD" w:rsidRPr="007B29D5" w:rsidRDefault="00336CCD" w:rsidP="00336CCD">
      <w:pPr>
        <w:tabs>
          <w:tab w:val="left" w:pos="1080"/>
        </w:tabs>
        <w:ind w:firstLine="720"/>
        <w:jc w:val="both"/>
        <w:rPr>
          <w:lang w:val="uk-UA"/>
        </w:rPr>
      </w:pPr>
      <w:r w:rsidRPr="007B29D5">
        <w:rPr>
          <w:lang w:val="uk-UA"/>
        </w:rPr>
        <w:t>сформувати дисциплінарн</w:t>
      </w:r>
      <w:r w:rsidR="003C540B">
        <w:rPr>
          <w:lang w:val="uk-UA"/>
        </w:rPr>
        <w:t>у</w:t>
      </w:r>
      <w:r>
        <w:rPr>
          <w:lang w:val="uk-UA"/>
        </w:rPr>
        <w:t xml:space="preserve"> справ</w:t>
      </w:r>
      <w:r w:rsidR="003C540B">
        <w:rPr>
          <w:lang w:val="uk-UA"/>
        </w:rPr>
        <w:t>у</w:t>
      </w:r>
      <w:r w:rsidRPr="007B29D5">
        <w:rPr>
          <w:lang w:val="uk-UA"/>
        </w:rPr>
        <w:t xml:space="preserve"> </w:t>
      </w:r>
      <w:r>
        <w:rPr>
          <w:lang w:val="uk-UA"/>
        </w:rPr>
        <w:t xml:space="preserve">Голови Держлікслужби Гудзь Н.Я. та першого заступника </w:t>
      </w:r>
      <w:r w:rsidRPr="007B29D5">
        <w:rPr>
          <w:lang w:val="uk-UA"/>
        </w:rPr>
        <w:t xml:space="preserve"> </w:t>
      </w:r>
      <w:r>
        <w:rPr>
          <w:lang w:val="uk-UA"/>
        </w:rPr>
        <w:t>Голови Держлікслужби Цілини В.В.</w:t>
      </w:r>
      <w:r w:rsidRPr="007B29D5">
        <w:rPr>
          <w:lang w:val="uk-UA"/>
        </w:rPr>
        <w:t>;</w:t>
      </w:r>
    </w:p>
    <w:p w:rsidR="00336CCD" w:rsidRPr="007B29D5" w:rsidRDefault="00336CCD" w:rsidP="00336CCD">
      <w:pPr>
        <w:tabs>
          <w:tab w:val="left" w:pos="1080"/>
        </w:tabs>
        <w:ind w:firstLine="720"/>
        <w:jc w:val="both"/>
        <w:rPr>
          <w:lang w:val="uk-UA"/>
        </w:rPr>
      </w:pPr>
      <w:r w:rsidRPr="007B29D5">
        <w:rPr>
          <w:lang w:val="uk-UA"/>
        </w:rPr>
        <w:t xml:space="preserve">одержати від </w:t>
      </w:r>
      <w:r w:rsidR="006078FF">
        <w:t>Мініст</w:t>
      </w:r>
      <w:r w:rsidR="006078FF">
        <w:rPr>
          <w:lang w:val="uk-UA"/>
        </w:rPr>
        <w:t>ерства</w:t>
      </w:r>
      <w:r w:rsidR="006078FF" w:rsidRPr="006078FF">
        <w:t xml:space="preserve"> охорони здоров'я</w:t>
      </w:r>
      <w:r w:rsidR="006078FF">
        <w:rPr>
          <w:lang w:val="uk-UA"/>
        </w:rPr>
        <w:t xml:space="preserve"> </w:t>
      </w:r>
      <w:r w:rsidRPr="007B29D5">
        <w:rPr>
          <w:lang w:val="uk-UA"/>
        </w:rPr>
        <w:t>України матеріали, що стосуються предмету дисциплінарного провадження;</w:t>
      </w:r>
    </w:p>
    <w:p w:rsidR="00336CCD" w:rsidRPr="007B29D5" w:rsidRDefault="00336CCD" w:rsidP="00336CCD">
      <w:pPr>
        <w:tabs>
          <w:tab w:val="left" w:pos="1080"/>
        </w:tabs>
        <w:ind w:firstLine="720"/>
        <w:jc w:val="both"/>
        <w:rPr>
          <w:lang w:val="uk-UA"/>
        </w:rPr>
      </w:pPr>
      <w:r w:rsidRPr="007B29D5">
        <w:rPr>
          <w:lang w:val="uk-UA"/>
        </w:rPr>
        <w:t xml:space="preserve">одержати від </w:t>
      </w:r>
      <w:r>
        <w:rPr>
          <w:lang w:val="uk-UA"/>
        </w:rPr>
        <w:t xml:space="preserve">Гудзь Н.Я. та Цілини В.В. </w:t>
      </w:r>
      <w:r w:rsidRPr="007B29D5">
        <w:rPr>
          <w:lang w:val="uk-UA"/>
        </w:rPr>
        <w:t>пояснення щодо обставин, які стали підстав</w:t>
      </w:r>
      <w:r>
        <w:rPr>
          <w:lang w:val="uk-UA"/>
        </w:rPr>
        <w:t>ою для</w:t>
      </w:r>
      <w:r w:rsidR="003C540B">
        <w:rPr>
          <w:lang w:val="uk-UA"/>
        </w:rPr>
        <w:t xml:space="preserve"> порушення дисциплінарного</w:t>
      </w:r>
      <w:r>
        <w:rPr>
          <w:lang w:val="uk-UA"/>
        </w:rPr>
        <w:t xml:space="preserve"> проваджен</w:t>
      </w:r>
      <w:r w:rsidR="003C540B">
        <w:rPr>
          <w:lang w:val="uk-UA"/>
        </w:rPr>
        <w:t>ня.</w:t>
      </w:r>
    </w:p>
    <w:p w:rsidR="00336CCD" w:rsidRPr="007B29D5" w:rsidRDefault="00336CCD" w:rsidP="00336CCD">
      <w:pPr>
        <w:tabs>
          <w:tab w:val="left" w:pos="1080"/>
        </w:tabs>
        <w:ind w:firstLine="720"/>
        <w:jc w:val="both"/>
        <w:rPr>
          <w:lang w:val="uk-UA"/>
        </w:rPr>
      </w:pPr>
    </w:p>
    <w:p w:rsidR="00336CCD" w:rsidRPr="00FB2274" w:rsidRDefault="00336CCD" w:rsidP="00336CCD">
      <w:pPr>
        <w:tabs>
          <w:tab w:val="left" w:pos="1080"/>
        </w:tabs>
        <w:ind w:firstLine="720"/>
        <w:jc w:val="both"/>
        <w:rPr>
          <w:b/>
          <w:lang w:val="uk-UA"/>
        </w:rPr>
      </w:pPr>
      <w:r w:rsidRPr="00FB2274">
        <w:rPr>
          <w:b/>
          <w:lang w:val="uk-UA"/>
        </w:rPr>
        <w:t>Голосували:</w:t>
      </w:r>
    </w:p>
    <w:p w:rsidR="00336CCD" w:rsidRPr="00FB2274" w:rsidRDefault="00336CCD" w:rsidP="00336CCD">
      <w:pPr>
        <w:tabs>
          <w:tab w:val="left" w:pos="1080"/>
        </w:tabs>
        <w:ind w:firstLine="720"/>
        <w:jc w:val="both"/>
        <w:rPr>
          <w:lang w:val="uk-UA"/>
        </w:rPr>
      </w:pPr>
      <w:r w:rsidRPr="00FB2274">
        <w:rPr>
          <w:lang w:val="uk-UA"/>
        </w:rPr>
        <w:t>За – 8;</w:t>
      </w:r>
    </w:p>
    <w:p w:rsidR="00336CCD" w:rsidRPr="00FB2274" w:rsidRDefault="00336CCD" w:rsidP="00336CCD">
      <w:pPr>
        <w:tabs>
          <w:tab w:val="left" w:pos="1080"/>
        </w:tabs>
        <w:ind w:firstLine="720"/>
        <w:jc w:val="both"/>
        <w:rPr>
          <w:lang w:val="uk-UA"/>
        </w:rPr>
      </w:pPr>
      <w:r w:rsidRPr="00FB2274">
        <w:rPr>
          <w:lang w:val="uk-UA"/>
        </w:rPr>
        <w:t>Проти – 0.</w:t>
      </w:r>
    </w:p>
    <w:p w:rsidR="00A36A06" w:rsidRPr="00AD5B5C" w:rsidRDefault="00A36A06" w:rsidP="00A36A06">
      <w:pPr>
        <w:pStyle w:val="1"/>
        <w:ind w:left="0" w:firstLine="720"/>
        <w:jc w:val="both"/>
        <w:rPr>
          <w:bCs/>
          <w:lang w:val="uk-UA"/>
        </w:rPr>
      </w:pPr>
    </w:p>
    <w:p w:rsidR="00E2345B" w:rsidRPr="00804C10" w:rsidRDefault="00E2345B" w:rsidP="00E2345B">
      <w:pPr>
        <w:tabs>
          <w:tab w:val="left" w:pos="1080"/>
        </w:tabs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головуючий член Комісії:</w:t>
      </w:r>
    </w:p>
    <w:p w:rsidR="00E2345B" w:rsidRPr="00E60888" w:rsidRDefault="00E2345B" w:rsidP="00E2345B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AD5B5C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С.В. Сорока</w:t>
            </w:r>
            <w:r w:rsidR="00E2345B"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E2345B" w:rsidRDefault="00E2345B" w:rsidP="00E2345B">
      <w:pPr>
        <w:tabs>
          <w:tab w:val="left" w:pos="1080"/>
        </w:tabs>
        <w:rPr>
          <w:b/>
          <w:spacing w:val="-6"/>
          <w:lang w:val="uk-UA"/>
        </w:rPr>
      </w:pPr>
    </w:p>
    <w:p w:rsidR="00E2345B" w:rsidRPr="00E60888" w:rsidRDefault="00E2345B" w:rsidP="00E2345B">
      <w:pPr>
        <w:tabs>
          <w:tab w:val="left" w:pos="1080"/>
        </w:tabs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члени Комісії: </w:t>
      </w:r>
    </w:p>
    <w:p w:rsidR="00E2345B" w:rsidRDefault="00E2345B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AD5B5C" w:rsidRPr="00E60888" w:rsidTr="00EC1CDA">
        <w:tc>
          <w:tcPr>
            <w:tcW w:w="3260" w:type="dxa"/>
          </w:tcPr>
          <w:p w:rsidR="00AD5B5C" w:rsidRPr="00E60888" w:rsidRDefault="00AD5B5C" w:rsidP="00EC1CDA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AD5B5C" w:rsidRPr="00E60888" w:rsidRDefault="00AD5B5C" w:rsidP="00EC1CDA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AD5B5C" w:rsidRPr="00E60888" w:rsidRDefault="00AD5B5C" w:rsidP="00EC1CDA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Н.В. Анненкова </w:t>
            </w:r>
          </w:p>
        </w:tc>
      </w:tr>
    </w:tbl>
    <w:p w:rsidR="00AD5B5C" w:rsidRDefault="00AD5B5C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E2345B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К.О. Ващенко</w:t>
            </w:r>
          </w:p>
        </w:tc>
      </w:tr>
    </w:tbl>
    <w:p w:rsidR="00E2345B" w:rsidRDefault="00E2345B" w:rsidP="006078FF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E2345B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Т.В. Нікітіна</w:t>
            </w:r>
          </w:p>
        </w:tc>
      </w:tr>
    </w:tbl>
    <w:p w:rsidR="00E2345B" w:rsidRDefault="00E2345B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E2345B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Р.А. Колишко </w:t>
            </w:r>
          </w:p>
        </w:tc>
      </w:tr>
    </w:tbl>
    <w:p w:rsidR="00E2345B" w:rsidRDefault="00E2345B" w:rsidP="00E2345B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AD5B5C" w:rsidRPr="00E60888" w:rsidTr="00EC1CDA">
        <w:tc>
          <w:tcPr>
            <w:tcW w:w="3260" w:type="dxa"/>
          </w:tcPr>
          <w:p w:rsidR="00AD5B5C" w:rsidRPr="00E60888" w:rsidRDefault="00AD5B5C" w:rsidP="00EC1CDA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AD5B5C" w:rsidRPr="00E60888" w:rsidRDefault="00AD5B5C" w:rsidP="00EC1CDA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AD5B5C" w:rsidRPr="00E60888" w:rsidRDefault="00AD5B5C" w:rsidP="00EC1CDA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І.Б. Коліушко</w:t>
            </w:r>
            <w:r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AD5B5C" w:rsidRPr="00E60888" w:rsidRDefault="00AD5B5C" w:rsidP="00E2345B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AD5B5C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О.М. Руденко </w:t>
            </w:r>
          </w:p>
        </w:tc>
      </w:tr>
    </w:tbl>
    <w:p w:rsidR="00E2345B" w:rsidRPr="00E60888" w:rsidRDefault="00E2345B" w:rsidP="00E2345B">
      <w:pPr>
        <w:jc w:val="both"/>
        <w:rPr>
          <w:b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AD5B5C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Р.В. Войтович</w:t>
            </w:r>
          </w:p>
        </w:tc>
      </w:tr>
    </w:tbl>
    <w:p w:rsidR="00F479FD" w:rsidRPr="00F479FD" w:rsidRDefault="00F479FD" w:rsidP="00571A7A">
      <w:pPr>
        <w:rPr>
          <w:lang w:val="uk-UA"/>
        </w:rPr>
      </w:pPr>
    </w:p>
    <w:sectPr w:rsidR="00F479FD" w:rsidRPr="00F479FD" w:rsidSect="003C540B">
      <w:headerReference w:type="default" r:id="rId7"/>
      <w:pgSz w:w="11906" w:h="16838"/>
      <w:pgMar w:top="539" w:right="850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C3" w:rsidRDefault="00C74FC3">
      <w:r>
        <w:separator/>
      </w:r>
    </w:p>
  </w:endnote>
  <w:endnote w:type="continuationSeparator" w:id="0">
    <w:p w:rsidR="00C74FC3" w:rsidRDefault="00C7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C3" w:rsidRDefault="00C74FC3">
      <w:r>
        <w:separator/>
      </w:r>
    </w:p>
  </w:footnote>
  <w:footnote w:type="continuationSeparator" w:id="0">
    <w:p w:rsidR="00C74FC3" w:rsidRDefault="00C7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B2" w:rsidRDefault="009568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A7A">
      <w:rPr>
        <w:noProof/>
      </w:rPr>
      <w:t>10</w:t>
    </w:r>
    <w:r>
      <w:fldChar w:fldCharType="end"/>
    </w:r>
  </w:p>
  <w:p w:rsidR="009568B2" w:rsidRDefault="00956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B40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EA7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D4F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48F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3C3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762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88B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1A3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B2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E4F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6C79"/>
    <w:multiLevelType w:val="hybridMultilevel"/>
    <w:tmpl w:val="6846BECE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C93B5C"/>
    <w:multiLevelType w:val="hybridMultilevel"/>
    <w:tmpl w:val="E28CB9B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1122E15"/>
    <w:multiLevelType w:val="hybridMultilevel"/>
    <w:tmpl w:val="5850871C"/>
    <w:lvl w:ilvl="0" w:tplc="EAA0B5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C04471"/>
    <w:multiLevelType w:val="hybridMultilevel"/>
    <w:tmpl w:val="B7D272A0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E21B71"/>
    <w:multiLevelType w:val="hybridMultilevel"/>
    <w:tmpl w:val="0BA29630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537CA7"/>
    <w:multiLevelType w:val="hybridMultilevel"/>
    <w:tmpl w:val="9CEEE46E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119F23C6"/>
    <w:multiLevelType w:val="hybridMultilevel"/>
    <w:tmpl w:val="1652CFB2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9940D6"/>
    <w:multiLevelType w:val="hybridMultilevel"/>
    <w:tmpl w:val="38405AC0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530EB0"/>
    <w:multiLevelType w:val="hybridMultilevel"/>
    <w:tmpl w:val="705ACFB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CC42DC"/>
    <w:multiLevelType w:val="hybridMultilevel"/>
    <w:tmpl w:val="47F4E4B6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6805E5"/>
    <w:multiLevelType w:val="hybridMultilevel"/>
    <w:tmpl w:val="1BBC71F6"/>
    <w:lvl w:ilvl="0" w:tplc="AD647E4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6333B60"/>
    <w:multiLevelType w:val="hybridMultilevel"/>
    <w:tmpl w:val="FFE24BE4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A22911"/>
    <w:multiLevelType w:val="hybridMultilevel"/>
    <w:tmpl w:val="2EDC15C6"/>
    <w:lvl w:ilvl="0" w:tplc="1208F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2E3021EC"/>
    <w:multiLevelType w:val="multilevel"/>
    <w:tmpl w:val="C890F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414A35"/>
    <w:multiLevelType w:val="hybridMultilevel"/>
    <w:tmpl w:val="63EA9706"/>
    <w:lvl w:ilvl="0" w:tplc="6EC4BFFC">
      <w:start w:val="1"/>
      <w:numFmt w:val="decimal"/>
      <w:lvlText w:val="%1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1" w:tplc="29949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F141C1"/>
    <w:multiLevelType w:val="multilevel"/>
    <w:tmpl w:val="705ACF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0104C2"/>
    <w:multiLevelType w:val="hybridMultilevel"/>
    <w:tmpl w:val="421A4092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C81374"/>
    <w:multiLevelType w:val="multilevel"/>
    <w:tmpl w:val="4A4CAC72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49225B4B"/>
    <w:multiLevelType w:val="hybridMultilevel"/>
    <w:tmpl w:val="1910F1EC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524B0A"/>
    <w:multiLevelType w:val="hybridMultilevel"/>
    <w:tmpl w:val="EFDC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580F78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A62E64"/>
    <w:multiLevelType w:val="hybridMultilevel"/>
    <w:tmpl w:val="D4FA0E68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DA3F04"/>
    <w:multiLevelType w:val="hybridMultilevel"/>
    <w:tmpl w:val="7DF8F14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854BA0"/>
    <w:multiLevelType w:val="hybridMultilevel"/>
    <w:tmpl w:val="DA9E9990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17153C"/>
    <w:multiLevelType w:val="hybridMultilevel"/>
    <w:tmpl w:val="C890F286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A461D2"/>
    <w:multiLevelType w:val="hybridMultilevel"/>
    <w:tmpl w:val="2542BC54"/>
    <w:lvl w:ilvl="0" w:tplc="D5A6E23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29E19AF"/>
    <w:multiLevelType w:val="hybridMultilevel"/>
    <w:tmpl w:val="21A8AEC8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B03C77"/>
    <w:multiLevelType w:val="hybridMultilevel"/>
    <w:tmpl w:val="A316F2C0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98F7231"/>
    <w:multiLevelType w:val="hybridMultilevel"/>
    <w:tmpl w:val="2AFA446A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E138AF"/>
    <w:multiLevelType w:val="hybridMultilevel"/>
    <w:tmpl w:val="7E8658D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5B7404"/>
    <w:multiLevelType w:val="hybridMultilevel"/>
    <w:tmpl w:val="301E400E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C16F68"/>
    <w:multiLevelType w:val="multilevel"/>
    <w:tmpl w:val="9CEEE46E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 w15:restartNumberingAfterBreak="0">
    <w:nsid w:val="6E312E26"/>
    <w:multiLevelType w:val="multilevel"/>
    <w:tmpl w:val="5784F1C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42" w15:restartNumberingAfterBreak="0">
    <w:nsid w:val="732105AE"/>
    <w:multiLevelType w:val="hybridMultilevel"/>
    <w:tmpl w:val="7500E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215CCE"/>
    <w:multiLevelType w:val="hybridMultilevel"/>
    <w:tmpl w:val="3F2CE032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4535672"/>
    <w:multiLevelType w:val="hybridMultilevel"/>
    <w:tmpl w:val="132025B8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76700C"/>
    <w:multiLevelType w:val="hybridMultilevel"/>
    <w:tmpl w:val="A1EA0280"/>
    <w:lvl w:ilvl="0" w:tplc="1208F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46" w15:restartNumberingAfterBreak="0">
    <w:nsid w:val="766A1464"/>
    <w:multiLevelType w:val="hybridMultilevel"/>
    <w:tmpl w:val="D83C1D66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A76B73"/>
    <w:multiLevelType w:val="hybridMultilevel"/>
    <w:tmpl w:val="4A4CAC72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2"/>
  </w:num>
  <w:num w:numId="4">
    <w:abstractNumId w:val="47"/>
  </w:num>
  <w:num w:numId="5">
    <w:abstractNumId w:val="43"/>
  </w:num>
  <w:num w:numId="6">
    <w:abstractNumId w:val="15"/>
  </w:num>
  <w:num w:numId="7">
    <w:abstractNumId w:val="22"/>
  </w:num>
  <w:num w:numId="8">
    <w:abstractNumId w:val="10"/>
  </w:num>
  <w:num w:numId="9">
    <w:abstractNumId w:val="45"/>
  </w:num>
  <w:num w:numId="10">
    <w:abstractNumId w:val="31"/>
  </w:num>
  <w:num w:numId="11">
    <w:abstractNumId w:val="37"/>
  </w:num>
  <w:num w:numId="12">
    <w:abstractNumId w:val="38"/>
  </w:num>
  <w:num w:numId="13">
    <w:abstractNumId w:val="40"/>
  </w:num>
  <w:num w:numId="14">
    <w:abstractNumId w:val="21"/>
  </w:num>
  <w:num w:numId="15">
    <w:abstractNumId w:val="27"/>
  </w:num>
  <w:num w:numId="16">
    <w:abstractNumId w:val="39"/>
  </w:num>
  <w:num w:numId="17">
    <w:abstractNumId w:val="36"/>
  </w:num>
  <w:num w:numId="18">
    <w:abstractNumId w:val="18"/>
  </w:num>
  <w:num w:numId="19">
    <w:abstractNumId w:val="25"/>
  </w:num>
  <w:num w:numId="20">
    <w:abstractNumId w:val="33"/>
  </w:num>
  <w:num w:numId="21">
    <w:abstractNumId w:val="23"/>
  </w:num>
  <w:num w:numId="22">
    <w:abstractNumId w:val="11"/>
  </w:num>
  <w:num w:numId="23">
    <w:abstractNumId w:val="17"/>
  </w:num>
  <w:num w:numId="24">
    <w:abstractNumId w:val="14"/>
  </w:num>
  <w:num w:numId="25">
    <w:abstractNumId w:val="16"/>
  </w:num>
  <w:num w:numId="26">
    <w:abstractNumId w:val="12"/>
  </w:num>
  <w:num w:numId="27">
    <w:abstractNumId w:val="26"/>
  </w:num>
  <w:num w:numId="28">
    <w:abstractNumId w:val="20"/>
  </w:num>
  <w:num w:numId="29">
    <w:abstractNumId w:val="3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5"/>
  </w:num>
  <w:num w:numId="41">
    <w:abstractNumId w:val="44"/>
  </w:num>
  <w:num w:numId="42">
    <w:abstractNumId w:val="28"/>
  </w:num>
  <w:num w:numId="43">
    <w:abstractNumId w:val="19"/>
  </w:num>
  <w:num w:numId="44">
    <w:abstractNumId w:val="29"/>
  </w:num>
  <w:num w:numId="45">
    <w:abstractNumId w:val="13"/>
  </w:num>
  <w:num w:numId="46">
    <w:abstractNumId w:val="32"/>
  </w:num>
  <w:num w:numId="47">
    <w:abstractNumId w:val="30"/>
  </w:num>
  <w:num w:numId="4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AD"/>
    <w:rsid w:val="0000272F"/>
    <w:rsid w:val="000028EB"/>
    <w:rsid w:val="00002D1A"/>
    <w:rsid w:val="00005B0C"/>
    <w:rsid w:val="0001020D"/>
    <w:rsid w:val="00011A79"/>
    <w:rsid w:val="00022A7F"/>
    <w:rsid w:val="00030528"/>
    <w:rsid w:val="000342C4"/>
    <w:rsid w:val="00053BC9"/>
    <w:rsid w:val="00055904"/>
    <w:rsid w:val="000562C3"/>
    <w:rsid w:val="00066362"/>
    <w:rsid w:val="00066C34"/>
    <w:rsid w:val="00072889"/>
    <w:rsid w:val="000750AD"/>
    <w:rsid w:val="00080AB1"/>
    <w:rsid w:val="00086C6C"/>
    <w:rsid w:val="00091AAD"/>
    <w:rsid w:val="00094525"/>
    <w:rsid w:val="000A40B7"/>
    <w:rsid w:val="000A5F80"/>
    <w:rsid w:val="000B2285"/>
    <w:rsid w:val="000B5C36"/>
    <w:rsid w:val="000B7BAE"/>
    <w:rsid w:val="000C51DC"/>
    <w:rsid w:val="000C690C"/>
    <w:rsid w:val="000C7BE6"/>
    <w:rsid w:val="000D1142"/>
    <w:rsid w:val="000D57B7"/>
    <w:rsid w:val="000D742F"/>
    <w:rsid w:val="000E0D04"/>
    <w:rsid w:val="000E16AA"/>
    <w:rsid w:val="000F00E2"/>
    <w:rsid w:val="000F11A8"/>
    <w:rsid w:val="000F2F09"/>
    <w:rsid w:val="000F4C1B"/>
    <w:rsid w:val="000F73E2"/>
    <w:rsid w:val="000F7C1F"/>
    <w:rsid w:val="00101521"/>
    <w:rsid w:val="001069CE"/>
    <w:rsid w:val="00110581"/>
    <w:rsid w:val="00110C5C"/>
    <w:rsid w:val="001114A9"/>
    <w:rsid w:val="00111A3D"/>
    <w:rsid w:val="00120018"/>
    <w:rsid w:val="00123322"/>
    <w:rsid w:val="00124023"/>
    <w:rsid w:val="00125FBB"/>
    <w:rsid w:val="00132F8A"/>
    <w:rsid w:val="00133121"/>
    <w:rsid w:val="001372A9"/>
    <w:rsid w:val="00145AA7"/>
    <w:rsid w:val="00145B6D"/>
    <w:rsid w:val="0014703F"/>
    <w:rsid w:val="00147E25"/>
    <w:rsid w:val="001504A9"/>
    <w:rsid w:val="00161A7D"/>
    <w:rsid w:val="00161BE0"/>
    <w:rsid w:val="00166676"/>
    <w:rsid w:val="0017089F"/>
    <w:rsid w:val="00170ECD"/>
    <w:rsid w:val="001725A5"/>
    <w:rsid w:val="00175B0F"/>
    <w:rsid w:val="0018052B"/>
    <w:rsid w:val="001817F4"/>
    <w:rsid w:val="00185F29"/>
    <w:rsid w:val="001874F4"/>
    <w:rsid w:val="00192D55"/>
    <w:rsid w:val="00196BC9"/>
    <w:rsid w:val="001A3835"/>
    <w:rsid w:val="001A7991"/>
    <w:rsid w:val="001D0E71"/>
    <w:rsid w:val="001D3C1D"/>
    <w:rsid w:val="001D4BFB"/>
    <w:rsid w:val="001D5558"/>
    <w:rsid w:val="001D714E"/>
    <w:rsid w:val="001E36C9"/>
    <w:rsid w:val="001E6BBA"/>
    <w:rsid w:val="001E6CD8"/>
    <w:rsid w:val="001F0E8A"/>
    <w:rsid w:val="001F3447"/>
    <w:rsid w:val="002031D2"/>
    <w:rsid w:val="002033AA"/>
    <w:rsid w:val="00203D8D"/>
    <w:rsid w:val="00213D91"/>
    <w:rsid w:val="0021431B"/>
    <w:rsid w:val="0021650F"/>
    <w:rsid w:val="0021671E"/>
    <w:rsid w:val="00216880"/>
    <w:rsid w:val="00217A05"/>
    <w:rsid w:val="00224C76"/>
    <w:rsid w:val="00230CD2"/>
    <w:rsid w:val="00232C4F"/>
    <w:rsid w:val="00251D42"/>
    <w:rsid w:val="00260156"/>
    <w:rsid w:val="00264442"/>
    <w:rsid w:val="002671BA"/>
    <w:rsid w:val="00270249"/>
    <w:rsid w:val="00272ABC"/>
    <w:rsid w:val="002747DA"/>
    <w:rsid w:val="0027526F"/>
    <w:rsid w:val="002824E5"/>
    <w:rsid w:val="00287940"/>
    <w:rsid w:val="00290ED9"/>
    <w:rsid w:val="002961B7"/>
    <w:rsid w:val="002964BC"/>
    <w:rsid w:val="002A0827"/>
    <w:rsid w:val="002A3C51"/>
    <w:rsid w:val="002A4FCE"/>
    <w:rsid w:val="002B1747"/>
    <w:rsid w:val="002B3297"/>
    <w:rsid w:val="002B4CCE"/>
    <w:rsid w:val="002B64AD"/>
    <w:rsid w:val="002C051C"/>
    <w:rsid w:val="002C300C"/>
    <w:rsid w:val="002D1073"/>
    <w:rsid w:val="002D2A0C"/>
    <w:rsid w:val="002D7E65"/>
    <w:rsid w:val="002E20FF"/>
    <w:rsid w:val="002E6B58"/>
    <w:rsid w:val="002F3C7C"/>
    <w:rsid w:val="002F4DAD"/>
    <w:rsid w:val="002F636E"/>
    <w:rsid w:val="003003C9"/>
    <w:rsid w:val="003032F4"/>
    <w:rsid w:val="00313831"/>
    <w:rsid w:val="0031385D"/>
    <w:rsid w:val="00315A2D"/>
    <w:rsid w:val="003168A2"/>
    <w:rsid w:val="003204F7"/>
    <w:rsid w:val="00326836"/>
    <w:rsid w:val="003324AE"/>
    <w:rsid w:val="00333119"/>
    <w:rsid w:val="003369E3"/>
    <w:rsid w:val="00336CCD"/>
    <w:rsid w:val="00341CB9"/>
    <w:rsid w:val="0034331F"/>
    <w:rsid w:val="003448A7"/>
    <w:rsid w:val="00344CCF"/>
    <w:rsid w:val="0034685C"/>
    <w:rsid w:val="00346A3A"/>
    <w:rsid w:val="00346CDB"/>
    <w:rsid w:val="00366939"/>
    <w:rsid w:val="00367EC6"/>
    <w:rsid w:val="00371DF1"/>
    <w:rsid w:val="00371E1A"/>
    <w:rsid w:val="0037708E"/>
    <w:rsid w:val="003774B6"/>
    <w:rsid w:val="00382E8F"/>
    <w:rsid w:val="00384C41"/>
    <w:rsid w:val="00385116"/>
    <w:rsid w:val="00390896"/>
    <w:rsid w:val="0039095F"/>
    <w:rsid w:val="003924C7"/>
    <w:rsid w:val="00393046"/>
    <w:rsid w:val="00394616"/>
    <w:rsid w:val="00395741"/>
    <w:rsid w:val="003A1E35"/>
    <w:rsid w:val="003A3436"/>
    <w:rsid w:val="003A4A36"/>
    <w:rsid w:val="003A4CCB"/>
    <w:rsid w:val="003A7342"/>
    <w:rsid w:val="003B0DB9"/>
    <w:rsid w:val="003B1EE7"/>
    <w:rsid w:val="003B2BA9"/>
    <w:rsid w:val="003B694F"/>
    <w:rsid w:val="003C0183"/>
    <w:rsid w:val="003C540B"/>
    <w:rsid w:val="003C6824"/>
    <w:rsid w:val="003D1AC1"/>
    <w:rsid w:val="003D4CAE"/>
    <w:rsid w:val="003E1EDA"/>
    <w:rsid w:val="003E61A9"/>
    <w:rsid w:val="003F1CDB"/>
    <w:rsid w:val="003F2DC3"/>
    <w:rsid w:val="003F4445"/>
    <w:rsid w:val="003F5AD8"/>
    <w:rsid w:val="0040795A"/>
    <w:rsid w:val="0041183B"/>
    <w:rsid w:val="004169BB"/>
    <w:rsid w:val="004169C0"/>
    <w:rsid w:val="004179B3"/>
    <w:rsid w:val="00417FD2"/>
    <w:rsid w:val="0042255F"/>
    <w:rsid w:val="004335DC"/>
    <w:rsid w:val="004347F1"/>
    <w:rsid w:val="004364DC"/>
    <w:rsid w:val="00436FDF"/>
    <w:rsid w:val="004430D8"/>
    <w:rsid w:val="00450AAB"/>
    <w:rsid w:val="0045470C"/>
    <w:rsid w:val="00454C74"/>
    <w:rsid w:val="00456184"/>
    <w:rsid w:val="00462630"/>
    <w:rsid w:val="00463F52"/>
    <w:rsid w:val="004659CB"/>
    <w:rsid w:val="00465EC4"/>
    <w:rsid w:val="0047031A"/>
    <w:rsid w:val="004714B8"/>
    <w:rsid w:val="004849B3"/>
    <w:rsid w:val="004A22D4"/>
    <w:rsid w:val="004A6AAD"/>
    <w:rsid w:val="004C0D88"/>
    <w:rsid w:val="004C0F61"/>
    <w:rsid w:val="004D5EFE"/>
    <w:rsid w:val="004D62A2"/>
    <w:rsid w:val="004E3048"/>
    <w:rsid w:val="004E64C7"/>
    <w:rsid w:val="004F7D44"/>
    <w:rsid w:val="005036E7"/>
    <w:rsid w:val="00506D3E"/>
    <w:rsid w:val="00511AEF"/>
    <w:rsid w:val="00524ADA"/>
    <w:rsid w:val="00533FE4"/>
    <w:rsid w:val="0054772E"/>
    <w:rsid w:val="0054799B"/>
    <w:rsid w:val="00563D4D"/>
    <w:rsid w:val="00567166"/>
    <w:rsid w:val="00571A7A"/>
    <w:rsid w:val="0058203B"/>
    <w:rsid w:val="00585126"/>
    <w:rsid w:val="005861FE"/>
    <w:rsid w:val="00586D7F"/>
    <w:rsid w:val="00590406"/>
    <w:rsid w:val="00594103"/>
    <w:rsid w:val="00595474"/>
    <w:rsid w:val="005A3908"/>
    <w:rsid w:val="005A3D85"/>
    <w:rsid w:val="005B5A04"/>
    <w:rsid w:val="005C69B6"/>
    <w:rsid w:val="005D0859"/>
    <w:rsid w:val="005D3102"/>
    <w:rsid w:val="005D39A4"/>
    <w:rsid w:val="005E02A8"/>
    <w:rsid w:val="005E6918"/>
    <w:rsid w:val="00600C86"/>
    <w:rsid w:val="00602BEC"/>
    <w:rsid w:val="00602C7F"/>
    <w:rsid w:val="006078FF"/>
    <w:rsid w:val="00610E40"/>
    <w:rsid w:val="00622ACB"/>
    <w:rsid w:val="006231C8"/>
    <w:rsid w:val="006373A9"/>
    <w:rsid w:val="00640BDB"/>
    <w:rsid w:val="00644088"/>
    <w:rsid w:val="00644234"/>
    <w:rsid w:val="0065094F"/>
    <w:rsid w:val="00653EFD"/>
    <w:rsid w:val="006548B6"/>
    <w:rsid w:val="00655CDB"/>
    <w:rsid w:val="00664179"/>
    <w:rsid w:val="00671F7A"/>
    <w:rsid w:val="00675349"/>
    <w:rsid w:val="006809C0"/>
    <w:rsid w:val="00685718"/>
    <w:rsid w:val="00687AA9"/>
    <w:rsid w:val="00691047"/>
    <w:rsid w:val="006910AC"/>
    <w:rsid w:val="00693364"/>
    <w:rsid w:val="00695BAC"/>
    <w:rsid w:val="006A0112"/>
    <w:rsid w:val="006A6D0C"/>
    <w:rsid w:val="006C58EA"/>
    <w:rsid w:val="006D5C63"/>
    <w:rsid w:val="006D6230"/>
    <w:rsid w:val="006E51A4"/>
    <w:rsid w:val="006F4C80"/>
    <w:rsid w:val="006F57D0"/>
    <w:rsid w:val="00706020"/>
    <w:rsid w:val="00710379"/>
    <w:rsid w:val="00711B5A"/>
    <w:rsid w:val="007144DB"/>
    <w:rsid w:val="00714FFB"/>
    <w:rsid w:val="00715F4F"/>
    <w:rsid w:val="00717988"/>
    <w:rsid w:val="00720854"/>
    <w:rsid w:val="00721858"/>
    <w:rsid w:val="00724667"/>
    <w:rsid w:val="007315D1"/>
    <w:rsid w:val="0073267E"/>
    <w:rsid w:val="00740AF4"/>
    <w:rsid w:val="007420CD"/>
    <w:rsid w:val="007446AA"/>
    <w:rsid w:val="007460CD"/>
    <w:rsid w:val="007467E9"/>
    <w:rsid w:val="0074758F"/>
    <w:rsid w:val="0075122E"/>
    <w:rsid w:val="00757495"/>
    <w:rsid w:val="0076049D"/>
    <w:rsid w:val="00761338"/>
    <w:rsid w:val="0076628E"/>
    <w:rsid w:val="0077299B"/>
    <w:rsid w:val="007735E9"/>
    <w:rsid w:val="00774480"/>
    <w:rsid w:val="007769C5"/>
    <w:rsid w:val="00783ABB"/>
    <w:rsid w:val="00785AFC"/>
    <w:rsid w:val="00791B94"/>
    <w:rsid w:val="00795789"/>
    <w:rsid w:val="00796132"/>
    <w:rsid w:val="007A0FE2"/>
    <w:rsid w:val="007A12F5"/>
    <w:rsid w:val="007A1CBA"/>
    <w:rsid w:val="007A68B8"/>
    <w:rsid w:val="007B2420"/>
    <w:rsid w:val="007B29D5"/>
    <w:rsid w:val="007B5307"/>
    <w:rsid w:val="007D01BA"/>
    <w:rsid w:val="007D09C7"/>
    <w:rsid w:val="007D0FBC"/>
    <w:rsid w:val="007D416B"/>
    <w:rsid w:val="007E0605"/>
    <w:rsid w:val="007E3728"/>
    <w:rsid w:val="007E530D"/>
    <w:rsid w:val="007E7AB1"/>
    <w:rsid w:val="007F0434"/>
    <w:rsid w:val="0080102E"/>
    <w:rsid w:val="00804C10"/>
    <w:rsid w:val="008102F7"/>
    <w:rsid w:val="00810741"/>
    <w:rsid w:val="00816462"/>
    <w:rsid w:val="0082257A"/>
    <w:rsid w:val="0083077F"/>
    <w:rsid w:val="008328CB"/>
    <w:rsid w:val="008337DD"/>
    <w:rsid w:val="008373EC"/>
    <w:rsid w:val="00842FF1"/>
    <w:rsid w:val="00846978"/>
    <w:rsid w:val="0085271B"/>
    <w:rsid w:val="008549C1"/>
    <w:rsid w:val="008568A5"/>
    <w:rsid w:val="008577FC"/>
    <w:rsid w:val="008600EF"/>
    <w:rsid w:val="008635DE"/>
    <w:rsid w:val="008636B7"/>
    <w:rsid w:val="00865A97"/>
    <w:rsid w:val="008668AC"/>
    <w:rsid w:val="00872881"/>
    <w:rsid w:val="00881350"/>
    <w:rsid w:val="00882E02"/>
    <w:rsid w:val="008938D9"/>
    <w:rsid w:val="00893B77"/>
    <w:rsid w:val="008949E3"/>
    <w:rsid w:val="008A0C65"/>
    <w:rsid w:val="008A29F2"/>
    <w:rsid w:val="008A4469"/>
    <w:rsid w:val="008B09F3"/>
    <w:rsid w:val="008B2E9C"/>
    <w:rsid w:val="008C7D22"/>
    <w:rsid w:val="008D0728"/>
    <w:rsid w:val="008D0DA4"/>
    <w:rsid w:val="008D192C"/>
    <w:rsid w:val="008D3577"/>
    <w:rsid w:val="008D3608"/>
    <w:rsid w:val="008D42A7"/>
    <w:rsid w:val="008D4679"/>
    <w:rsid w:val="008E05EE"/>
    <w:rsid w:val="008E1E17"/>
    <w:rsid w:val="008E4E86"/>
    <w:rsid w:val="008E5CBA"/>
    <w:rsid w:val="008E73AA"/>
    <w:rsid w:val="008F0653"/>
    <w:rsid w:val="008F19DF"/>
    <w:rsid w:val="008F7470"/>
    <w:rsid w:val="009011FE"/>
    <w:rsid w:val="009023D6"/>
    <w:rsid w:val="0090613C"/>
    <w:rsid w:val="009108CF"/>
    <w:rsid w:val="0091279E"/>
    <w:rsid w:val="00916E78"/>
    <w:rsid w:val="009230E4"/>
    <w:rsid w:val="00924A69"/>
    <w:rsid w:val="00924A74"/>
    <w:rsid w:val="009277D3"/>
    <w:rsid w:val="00937702"/>
    <w:rsid w:val="00940920"/>
    <w:rsid w:val="00946837"/>
    <w:rsid w:val="00955145"/>
    <w:rsid w:val="009568B2"/>
    <w:rsid w:val="00967519"/>
    <w:rsid w:val="00970333"/>
    <w:rsid w:val="00970C44"/>
    <w:rsid w:val="00971795"/>
    <w:rsid w:val="009763A3"/>
    <w:rsid w:val="00980D22"/>
    <w:rsid w:val="00992B4E"/>
    <w:rsid w:val="009A17E2"/>
    <w:rsid w:val="009A796B"/>
    <w:rsid w:val="009B07AE"/>
    <w:rsid w:val="009B4A2E"/>
    <w:rsid w:val="009B7DA7"/>
    <w:rsid w:val="009C0A58"/>
    <w:rsid w:val="009C6FE3"/>
    <w:rsid w:val="009D278A"/>
    <w:rsid w:val="009D6E9B"/>
    <w:rsid w:val="009D7E13"/>
    <w:rsid w:val="009E3399"/>
    <w:rsid w:val="009F004D"/>
    <w:rsid w:val="009F14B7"/>
    <w:rsid w:val="009F560E"/>
    <w:rsid w:val="00A01AD3"/>
    <w:rsid w:val="00A06C73"/>
    <w:rsid w:val="00A153C1"/>
    <w:rsid w:val="00A16455"/>
    <w:rsid w:val="00A206FA"/>
    <w:rsid w:val="00A24A83"/>
    <w:rsid w:val="00A25A09"/>
    <w:rsid w:val="00A33441"/>
    <w:rsid w:val="00A356DC"/>
    <w:rsid w:val="00A36A06"/>
    <w:rsid w:val="00A41171"/>
    <w:rsid w:val="00A4486A"/>
    <w:rsid w:val="00A46FC1"/>
    <w:rsid w:val="00A477F2"/>
    <w:rsid w:val="00A5181D"/>
    <w:rsid w:val="00A5585B"/>
    <w:rsid w:val="00A606BE"/>
    <w:rsid w:val="00A60AE1"/>
    <w:rsid w:val="00A623BB"/>
    <w:rsid w:val="00A625DF"/>
    <w:rsid w:val="00A63600"/>
    <w:rsid w:val="00A63609"/>
    <w:rsid w:val="00A65F20"/>
    <w:rsid w:val="00A73230"/>
    <w:rsid w:val="00A77AD2"/>
    <w:rsid w:val="00A84ADB"/>
    <w:rsid w:val="00A93860"/>
    <w:rsid w:val="00A94C92"/>
    <w:rsid w:val="00A96319"/>
    <w:rsid w:val="00AA00F6"/>
    <w:rsid w:val="00AA43A0"/>
    <w:rsid w:val="00AA4F3E"/>
    <w:rsid w:val="00AA5AAC"/>
    <w:rsid w:val="00AB0332"/>
    <w:rsid w:val="00AB3468"/>
    <w:rsid w:val="00AB384D"/>
    <w:rsid w:val="00AB477D"/>
    <w:rsid w:val="00AB5971"/>
    <w:rsid w:val="00AB5ACF"/>
    <w:rsid w:val="00AC75F1"/>
    <w:rsid w:val="00AD0DB2"/>
    <w:rsid w:val="00AD2E2E"/>
    <w:rsid w:val="00AD3C7D"/>
    <w:rsid w:val="00AD5952"/>
    <w:rsid w:val="00AD5B5C"/>
    <w:rsid w:val="00AD5FC6"/>
    <w:rsid w:val="00AD691A"/>
    <w:rsid w:val="00AE085E"/>
    <w:rsid w:val="00AE123A"/>
    <w:rsid w:val="00AE228E"/>
    <w:rsid w:val="00AE415C"/>
    <w:rsid w:val="00AE622A"/>
    <w:rsid w:val="00AE6E97"/>
    <w:rsid w:val="00AE7B48"/>
    <w:rsid w:val="00AF1B83"/>
    <w:rsid w:val="00B043BD"/>
    <w:rsid w:val="00B05F94"/>
    <w:rsid w:val="00B13B19"/>
    <w:rsid w:val="00B15D48"/>
    <w:rsid w:val="00B17589"/>
    <w:rsid w:val="00B21B94"/>
    <w:rsid w:val="00B21EAC"/>
    <w:rsid w:val="00B22A3E"/>
    <w:rsid w:val="00B259C8"/>
    <w:rsid w:val="00B3274B"/>
    <w:rsid w:val="00B32A2A"/>
    <w:rsid w:val="00B41C0A"/>
    <w:rsid w:val="00B46927"/>
    <w:rsid w:val="00B46DEF"/>
    <w:rsid w:val="00B47971"/>
    <w:rsid w:val="00B55400"/>
    <w:rsid w:val="00B6093B"/>
    <w:rsid w:val="00B64718"/>
    <w:rsid w:val="00B65F2A"/>
    <w:rsid w:val="00B70540"/>
    <w:rsid w:val="00B778AB"/>
    <w:rsid w:val="00B81121"/>
    <w:rsid w:val="00B92978"/>
    <w:rsid w:val="00BA0818"/>
    <w:rsid w:val="00BA0F7C"/>
    <w:rsid w:val="00BB382D"/>
    <w:rsid w:val="00BC5AE7"/>
    <w:rsid w:val="00BC5B84"/>
    <w:rsid w:val="00BC6A2A"/>
    <w:rsid w:val="00BD1B6A"/>
    <w:rsid w:val="00BE04BD"/>
    <w:rsid w:val="00BE306A"/>
    <w:rsid w:val="00BE42BE"/>
    <w:rsid w:val="00C00231"/>
    <w:rsid w:val="00C172D2"/>
    <w:rsid w:val="00C1761A"/>
    <w:rsid w:val="00C20F9A"/>
    <w:rsid w:val="00C22D8E"/>
    <w:rsid w:val="00C232B1"/>
    <w:rsid w:val="00C237D0"/>
    <w:rsid w:val="00C3383B"/>
    <w:rsid w:val="00C402F2"/>
    <w:rsid w:val="00C51200"/>
    <w:rsid w:val="00C56C3E"/>
    <w:rsid w:val="00C57E58"/>
    <w:rsid w:val="00C6326B"/>
    <w:rsid w:val="00C658FC"/>
    <w:rsid w:val="00C668CA"/>
    <w:rsid w:val="00C70F5F"/>
    <w:rsid w:val="00C73AA5"/>
    <w:rsid w:val="00C748C9"/>
    <w:rsid w:val="00C74FC3"/>
    <w:rsid w:val="00C81AB9"/>
    <w:rsid w:val="00C8548C"/>
    <w:rsid w:val="00C85CAE"/>
    <w:rsid w:val="00C9057D"/>
    <w:rsid w:val="00C95755"/>
    <w:rsid w:val="00C979E6"/>
    <w:rsid w:val="00CA568E"/>
    <w:rsid w:val="00CA60D9"/>
    <w:rsid w:val="00CB0307"/>
    <w:rsid w:val="00CC0D09"/>
    <w:rsid w:val="00CC6F98"/>
    <w:rsid w:val="00CD1C37"/>
    <w:rsid w:val="00CD5264"/>
    <w:rsid w:val="00CE0540"/>
    <w:rsid w:val="00CE1DDC"/>
    <w:rsid w:val="00CE4820"/>
    <w:rsid w:val="00CE70A9"/>
    <w:rsid w:val="00CE71EF"/>
    <w:rsid w:val="00CE7275"/>
    <w:rsid w:val="00CF0E93"/>
    <w:rsid w:val="00CF2A79"/>
    <w:rsid w:val="00CF3BAF"/>
    <w:rsid w:val="00D0579B"/>
    <w:rsid w:val="00D072A6"/>
    <w:rsid w:val="00D12C4A"/>
    <w:rsid w:val="00D15D1E"/>
    <w:rsid w:val="00D15E3C"/>
    <w:rsid w:val="00D344D1"/>
    <w:rsid w:val="00D423B6"/>
    <w:rsid w:val="00D4582F"/>
    <w:rsid w:val="00D45A71"/>
    <w:rsid w:val="00D53218"/>
    <w:rsid w:val="00D5507E"/>
    <w:rsid w:val="00D62122"/>
    <w:rsid w:val="00D65CC9"/>
    <w:rsid w:val="00D660F6"/>
    <w:rsid w:val="00D72F35"/>
    <w:rsid w:val="00D74F8A"/>
    <w:rsid w:val="00D8159C"/>
    <w:rsid w:val="00D8457B"/>
    <w:rsid w:val="00D85E74"/>
    <w:rsid w:val="00D91FAC"/>
    <w:rsid w:val="00D96859"/>
    <w:rsid w:val="00D972D6"/>
    <w:rsid w:val="00D97D6B"/>
    <w:rsid w:val="00DA0AE4"/>
    <w:rsid w:val="00DA1C88"/>
    <w:rsid w:val="00DA4AA8"/>
    <w:rsid w:val="00DA4B5E"/>
    <w:rsid w:val="00DA5660"/>
    <w:rsid w:val="00DA6A15"/>
    <w:rsid w:val="00DB1262"/>
    <w:rsid w:val="00DB30F7"/>
    <w:rsid w:val="00DC0E89"/>
    <w:rsid w:val="00DD2923"/>
    <w:rsid w:val="00DD3727"/>
    <w:rsid w:val="00DD51D2"/>
    <w:rsid w:val="00DD57A7"/>
    <w:rsid w:val="00DD68EF"/>
    <w:rsid w:val="00DD7049"/>
    <w:rsid w:val="00DE151E"/>
    <w:rsid w:val="00DE1ABD"/>
    <w:rsid w:val="00DE2C65"/>
    <w:rsid w:val="00DE3925"/>
    <w:rsid w:val="00DE400A"/>
    <w:rsid w:val="00DE7533"/>
    <w:rsid w:val="00DF056A"/>
    <w:rsid w:val="00DF0E93"/>
    <w:rsid w:val="00DF2E6F"/>
    <w:rsid w:val="00E0019E"/>
    <w:rsid w:val="00E01143"/>
    <w:rsid w:val="00E02B08"/>
    <w:rsid w:val="00E02D5C"/>
    <w:rsid w:val="00E06B1E"/>
    <w:rsid w:val="00E2345B"/>
    <w:rsid w:val="00E258CB"/>
    <w:rsid w:val="00E26F0B"/>
    <w:rsid w:val="00E27800"/>
    <w:rsid w:val="00E34635"/>
    <w:rsid w:val="00E36EC7"/>
    <w:rsid w:val="00E42CBF"/>
    <w:rsid w:val="00E45324"/>
    <w:rsid w:val="00E540D4"/>
    <w:rsid w:val="00E552BE"/>
    <w:rsid w:val="00E57B39"/>
    <w:rsid w:val="00E6065F"/>
    <w:rsid w:val="00E60888"/>
    <w:rsid w:val="00E66F3E"/>
    <w:rsid w:val="00E711D4"/>
    <w:rsid w:val="00E71566"/>
    <w:rsid w:val="00E818F3"/>
    <w:rsid w:val="00E8642D"/>
    <w:rsid w:val="00E8699A"/>
    <w:rsid w:val="00E87DFD"/>
    <w:rsid w:val="00E91ACA"/>
    <w:rsid w:val="00E950E5"/>
    <w:rsid w:val="00EB05F8"/>
    <w:rsid w:val="00EB12E7"/>
    <w:rsid w:val="00EC0660"/>
    <w:rsid w:val="00EC1775"/>
    <w:rsid w:val="00EC1CDA"/>
    <w:rsid w:val="00EC63BF"/>
    <w:rsid w:val="00EC65C2"/>
    <w:rsid w:val="00ED221F"/>
    <w:rsid w:val="00ED7BEA"/>
    <w:rsid w:val="00EE1DB1"/>
    <w:rsid w:val="00EE2515"/>
    <w:rsid w:val="00EE75C7"/>
    <w:rsid w:val="00EF43FD"/>
    <w:rsid w:val="00EF4B1B"/>
    <w:rsid w:val="00F00431"/>
    <w:rsid w:val="00F01098"/>
    <w:rsid w:val="00F0443A"/>
    <w:rsid w:val="00F05510"/>
    <w:rsid w:val="00F10C01"/>
    <w:rsid w:val="00F130FB"/>
    <w:rsid w:val="00F15222"/>
    <w:rsid w:val="00F2577A"/>
    <w:rsid w:val="00F3106D"/>
    <w:rsid w:val="00F33967"/>
    <w:rsid w:val="00F34C6D"/>
    <w:rsid w:val="00F37FD2"/>
    <w:rsid w:val="00F41CD4"/>
    <w:rsid w:val="00F41EF2"/>
    <w:rsid w:val="00F42A3B"/>
    <w:rsid w:val="00F446D7"/>
    <w:rsid w:val="00F479FD"/>
    <w:rsid w:val="00F502D3"/>
    <w:rsid w:val="00F74A37"/>
    <w:rsid w:val="00F75A5C"/>
    <w:rsid w:val="00F8180B"/>
    <w:rsid w:val="00F82C55"/>
    <w:rsid w:val="00F85C33"/>
    <w:rsid w:val="00F9201A"/>
    <w:rsid w:val="00F947EB"/>
    <w:rsid w:val="00FA3E02"/>
    <w:rsid w:val="00FA6964"/>
    <w:rsid w:val="00FB11D7"/>
    <w:rsid w:val="00FB144B"/>
    <w:rsid w:val="00FB2274"/>
    <w:rsid w:val="00FB2B49"/>
    <w:rsid w:val="00FB5E9B"/>
    <w:rsid w:val="00FC0633"/>
    <w:rsid w:val="00FC11D0"/>
    <w:rsid w:val="00FC1B48"/>
    <w:rsid w:val="00FC20DC"/>
    <w:rsid w:val="00FC2775"/>
    <w:rsid w:val="00FC3258"/>
    <w:rsid w:val="00FD022F"/>
    <w:rsid w:val="00FD0FC7"/>
    <w:rsid w:val="00FD1E93"/>
    <w:rsid w:val="00FD260C"/>
    <w:rsid w:val="00FD6F70"/>
    <w:rsid w:val="00FE10D8"/>
    <w:rsid w:val="00FE144B"/>
    <w:rsid w:val="00FE296B"/>
    <w:rsid w:val="00FE5256"/>
    <w:rsid w:val="00FF432B"/>
    <w:rsid w:val="00FF4347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C95A15-48A5-4807-B85D-FD3962C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D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91A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1AAD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11">
    <w:name w:val="Абзац списка11"/>
    <w:basedOn w:val="a"/>
    <w:uiPriority w:val="99"/>
    <w:rsid w:val="00810741"/>
    <w:pPr>
      <w:ind w:left="720"/>
      <w:contextualSpacing/>
    </w:pPr>
  </w:style>
  <w:style w:type="paragraph" w:styleId="a3">
    <w:name w:val="header"/>
    <w:basedOn w:val="a"/>
    <w:link w:val="a4"/>
    <w:uiPriority w:val="99"/>
    <w:rsid w:val="00091AA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1AA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rsid w:val="00091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1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1A7D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99"/>
    <w:qFormat/>
    <w:rsid w:val="00967519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FB5E9B"/>
    <w:pPr>
      <w:ind w:left="720"/>
      <w:contextualSpacing/>
    </w:pPr>
  </w:style>
  <w:style w:type="paragraph" w:styleId="a8">
    <w:name w:val="Normal (Web)"/>
    <w:basedOn w:val="a"/>
    <w:uiPriority w:val="99"/>
    <w:locked/>
    <w:rsid w:val="00D423B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locked/>
    <w:rsid w:val="00CE054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F3BAF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5B5A04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5B5A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/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subject/>
  <dc:creator>Федько Н.Н.</dc:creator>
  <cp:keywords/>
  <dc:description/>
  <cp:lastModifiedBy>Ковальов Євген Миколайович</cp:lastModifiedBy>
  <cp:revision>2</cp:revision>
  <cp:lastPrinted>2018-09-27T12:22:00Z</cp:lastPrinted>
  <dcterms:created xsi:type="dcterms:W3CDTF">2019-08-10T09:10:00Z</dcterms:created>
  <dcterms:modified xsi:type="dcterms:W3CDTF">2019-08-10T09:10:00Z</dcterms:modified>
</cp:coreProperties>
</file>